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888" w:rsidRPr="0047650E" w:rsidRDefault="00A17844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ТЕСТ</w:t>
      </w:r>
      <w:r w:rsidR="00112E10" w:rsidRPr="0047650E">
        <w:rPr>
          <w:rFonts w:ascii="Times New Roman" w:hAnsi="Times New Roman" w:cs="Times New Roman"/>
          <w:b/>
          <w:sz w:val="28"/>
          <w:szCs w:val="28"/>
        </w:rPr>
        <w:t>Ы</w:t>
      </w:r>
    </w:p>
    <w:p w:rsidR="00E86888" w:rsidRPr="0047650E" w:rsidRDefault="00E86888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ОСНОВЫ ПДД И</w:t>
      </w:r>
      <w:r w:rsidR="00A17844" w:rsidRPr="0047650E">
        <w:rPr>
          <w:rFonts w:ascii="Times New Roman" w:hAnsi="Times New Roman" w:cs="Times New Roman"/>
          <w:b/>
          <w:sz w:val="28"/>
          <w:szCs w:val="28"/>
        </w:rPr>
        <w:t xml:space="preserve"> «ПРАВИЛ</w:t>
      </w:r>
      <w:r w:rsidR="0099007A" w:rsidRPr="0047650E">
        <w:rPr>
          <w:rFonts w:ascii="Times New Roman" w:hAnsi="Times New Roman" w:cs="Times New Roman"/>
          <w:b/>
          <w:sz w:val="28"/>
          <w:szCs w:val="28"/>
        </w:rPr>
        <w:t>А</w:t>
      </w:r>
      <w:r w:rsidR="00A17844" w:rsidRPr="0047650E">
        <w:rPr>
          <w:rFonts w:ascii="Times New Roman" w:hAnsi="Times New Roman" w:cs="Times New Roman"/>
          <w:b/>
          <w:sz w:val="28"/>
          <w:szCs w:val="28"/>
        </w:rPr>
        <w:t xml:space="preserve"> БЕЗОПАСНОГО ПОВЕДЕНИЯ </w:t>
      </w:r>
    </w:p>
    <w:p w:rsidR="00A17844" w:rsidRPr="0047650E" w:rsidRDefault="00A17844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НА ДОРОГАХ»</w:t>
      </w:r>
    </w:p>
    <w:p w:rsidR="00E86888" w:rsidRPr="0047650E" w:rsidRDefault="00E86888" w:rsidP="00E86888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844" w:rsidRPr="0047650E" w:rsidRDefault="00E86888" w:rsidP="00E86888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4–5 КЛАССЫ</w:t>
      </w:r>
    </w:p>
    <w:p w:rsidR="00A17844" w:rsidRPr="0047650E" w:rsidRDefault="00A17844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Тестовые задания для учащихся 4-5 классов общеобразовательной </w:t>
      </w:r>
      <w:r w:rsidR="00E86888" w:rsidRPr="0047650E">
        <w:rPr>
          <w:rFonts w:ascii="Times New Roman" w:hAnsi="Times New Roman" w:cs="Times New Roman"/>
          <w:sz w:val="28"/>
          <w:szCs w:val="28"/>
        </w:rPr>
        <w:t>организации</w:t>
      </w:r>
      <w:r w:rsidRPr="0047650E">
        <w:rPr>
          <w:rFonts w:ascii="Times New Roman" w:hAnsi="Times New Roman" w:cs="Times New Roman"/>
          <w:sz w:val="28"/>
          <w:szCs w:val="28"/>
        </w:rPr>
        <w:t xml:space="preserve"> предусматривают</w:t>
      </w:r>
      <w:r w:rsidR="00597950" w:rsidRPr="0047650E">
        <w:rPr>
          <w:rFonts w:ascii="Times New Roman" w:hAnsi="Times New Roman" w:cs="Times New Roman"/>
          <w:sz w:val="28"/>
          <w:szCs w:val="28"/>
        </w:rPr>
        <w:t xml:space="preserve"> развитие следующих компетенций.</w:t>
      </w:r>
    </w:p>
    <w:p w:rsidR="00DF56F7" w:rsidRDefault="00DF56F7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7FA" w:rsidRPr="00DF56F7" w:rsidRDefault="00E437FA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7">
        <w:rPr>
          <w:rFonts w:ascii="Times New Roman" w:hAnsi="Times New Roman" w:cs="Times New Roman"/>
          <w:b/>
          <w:sz w:val="28"/>
          <w:szCs w:val="28"/>
        </w:rPr>
        <w:t>Общие положения:</w:t>
      </w:r>
    </w:p>
    <w:p w:rsidR="007E6846" w:rsidRPr="0047650E" w:rsidRDefault="007E6846" w:rsidP="007E6846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8D60F6" w:rsidRPr="0047650E">
        <w:rPr>
          <w:rFonts w:ascii="Times New Roman" w:hAnsi="Times New Roman" w:cs="Times New Roman"/>
          <w:sz w:val="28"/>
          <w:szCs w:val="28"/>
        </w:rPr>
        <w:t xml:space="preserve"> з</w:t>
      </w:r>
      <w:r w:rsidRPr="0047650E">
        <w:rPr>
          <w:rFonts w:ascii="Times New Roman" w:hAnsi="Times New Roman" w:cs="Times New Roman"/>
          <w:sz w:val="28"/>
          <w:szCs w:val="28"/>
        </w:rPr>
        <w:t>нание некоторых основных понятий и терминов Правил</w:t>
      </w:r>
      <w:r w:rsidR="008D60F6" w:rsidRPr="0047650E">
        <w:rPr>
          <w:rFonts w:ascii="Times New Roman" w:hAnsi="Times New Roman" w:cs="Times New Roman"/>
          <w:sz w:val="28"/>
          <w:szCs w:val="28"/>
        </w:rPr>
        <w:t xml:space="preserve"> дорожного движения (далее - ПДД)</w:t>
      </w:r>
      <w:r w:rsidRPr="0047650E">
        <w:rPr>
          <w:rFonts w:ascii="Times New Roman" w:hAnsi="Times New Roman" w:cs="Times New Roman"/>
          <w:sz w:val="28"/>
          <w:szCs w:val="28"/>
        </w:rPr>
        <w:t>;</w:t>
      </w:r>
    </w:p>
    <w:p w:rsidR="00033367" w:rsidRPr="0047650E" w:rsidRDefault="007E6846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033367" w:rsidRPr="0047650E">
        <w:rPr>
          <w:rFonts w:ascii="Times New Roman" w:hAnsi="Times New Roman" w:cs="Times New Roman"/>
          <w:sz w:val="28"/>
          <w:szCs w:val="28"/>
        </w:rPr>
        <w:t>) знание элементов дороги:</w:t>
      </w:r>
      <w:r w:rsidR="00296E1D" w:rsidRPr="0047650E">
        <w:rPr>
          <w:rFonts w:ascii="Times New Roman" w:hAnsi="Times New Roman" w:cs="Times New Roman"/>
          <w:sz w:val="28"/>
          <w:szCs w:val="28"/>
        </w:rPr>
        <w:t xml:space="preserve"> проезжая часть, тротуар, обочина, разделительная полоса;</w:t>
      </w:r>
    </w:p>
    <w:p w:rsidR="00A17844" w:rsidRPr="0047650E" w:rsidRDefault="007E6846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E437FA" w:rsidRPr="0047650E">
        <w:rPr>
          <w:rFonts w:ascii="Times New Roman" w:hAnsi="Times New Roman" w:cs="Times New Roman"/>
          <w:sz w:val="28"/>
          <w:szCs w:val="28"/>
        </w:rPr>
        <w:t>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причин и последствий дорожно-транспортн</w:t>
      </w:r>
      <w:r w:rsidR="00E437FA" w:rsidRPr="0047650E">
        <w:rPr>
          <w:rFonts w:ascii="Times New Roman" w:hAnsi="Times New Roman" w:cs="Times New Roman"/>
          <w:sz w:val="28"/>
          <w:szCs w:val="28"/>
        </w:rPr>
        <w:t>ых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происшестви</w:t>
      </w:r>
      <w:r w:rsidR="00E437FA" w:rsidRPr="0047650E">
        <w:rPr>
          <w:rFonts w:ascii="Times New Roman" w:hAnsi="Times New Roman" w:cs="Times New Roman"/>
          <w:sz w:val="28"/>
          <w:szCs w:val="28"/>
        </w:rPr>
        <w:t>й</w:t>
      </w:r>
      <w:r w:rsidR="008D60F6" w:rsidRPr="0047650E">
        <w:rPr>
          <w:rFonts w:ascii="Times New Roman" w:hAnsi="Times New Roman" w:cs="Times New Roman"/>
          <w:sz w:val="28"/>
          <w:szCs w:val="28"/>
        </w:rPr>
        <w:t>.</w:t>
      </w:r>
    </w:p>
    <w:p w:rsidR="00DF56F7" w:rsidRDefault="00DF56F7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844" w:rsidRPr="00DF56F7" w:rsidRDefault="00605AF4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7">
        <w:rPr>
          <w:rFonts w:ascii="Times New Roman" w:hAnsi="Times New Roman" w:cs="Times New Roman"/>
          <w:b/>
          <w:sz w:val="28"/>
          <w:szCs w:val="28"/>
        </w:rPr>
        <w:t>Р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>егулировани</w:t>
      </w:r>
      <w:r w:rsidRPr="00DF56F7">
        <w:rPr>
          <w:rFonts w:ascii="Times New Roman" w:hAnsi="Times New Roman" w:cs="Times New Roman"/>
          <w:b/>
          <w:sz w:val="28"/>
          <w:szCs w:val="28"/>
        </w:rPr>
        <w:t>е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 xml:space="preserve"> дорожного движения:</w:t>
      </w:r>
    </w:p>
    <w:p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значени</w:t>
      </w:r>
      <w:r w:rsidR="008D60F6" w:rsidRPr="0047650E">
        <w:rPr>
          <w:rFonts w:ascii="Times New Roman" w:hAnsi="Times New Roman" w:cs="Times New Roman"/>
          <w:sz w:val="28"/>
          <w:szCs w:val="28"/>
        </w:rPr>
        <w:t>й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сигналов светофора;</w:t>
      </w:r>
    </w:p>
    <w:p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отличия пешеходного и транспортного светофоров;</w:t>
      </w:r>
    </w:p>
    <w:p w:rsidR="00A17844" w:rsidRPr="0047650E" w:rsidRDefault="00033367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597950" w:rsidRPr="0047650E">
        <w:rPr>
          <w:rFonts w:ascii="Times New Roman" w:hAnsi="Times New Roman" w:cs="Times New Roman"/>
          <w:sz w:val="28"/>
          <w:szCs w:val="28"/>
        </w:rPr>
        <w:t>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значени</w:t>
      </w:r>
      <w:r w:rsidR="008D60F6" w:rsidRPr="0047650E">
        <w:rPr>
          <w:rFonts w:ascii="Times New Roman" w:hAnsi="Times New Roman" w:cs="Times New Roman"/>
          <w:sz w:val="28"/>
          <w:szCs w:val="28"/>
        </w:rPr>
        <w:t>й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сигналов регулировщика.</w:t>
      </w:r>
    </w:p>
    <w:p w:rsidR="00DF56F7" w:rsidRDefault="00DF56F7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844" w:rsidRPr="00DF56F7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7">
        <w:rPr>
          <w:rFonts w:ascii="Times New Roman" w:hAnsi="Times New Roman" w:cs="Times New Roman"/>
          <w:b/>
          <w:sz w:val="28"/>
          <w:szCs w:val="28"/>
        </w:rPr>
        <w:t>П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>равил</w:t>
      </w:r>
      <w:r w:rsidRPr="00DF56F7">
        <w:rPr>
          <w:rFonts w:ascii="Times New Roman" w:hAnsi="Times New Roman" w:cs="Times New Roman"/>
          <w:b/>
          <w:sz w:val="28"/>
          <w:szCs w:val="28"/>
        </w:rPr>
        <w:t>а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 xml:space="preserve"> безопасного поведения на дорогах для пешехода и пассажира:</w:t>
      </w:r>
    </w:p>
    <w:p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</w:t>
      </w:r>
      <w:r w:rsidR="00A17844" w:rsidRPr="0047650E">
        <w:rPr>
          <w:rFonts w:ascii="Times New Roman" w:hAnsi="Times New Roman" w:cs="Times New Roman"/>
          <w:sz w:val="28"/>
          <w:szCs w:val="28"/>
        </w:rPr>
        <w:t>понимание необходимости использования пассажирами транспортных средств ремней безопасности;</w:t>
      </w:r>
    </w:p>
    <w:p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знание правил безопасного поведения в местах остановок и в салонах маршрутных транспортных средств;</w:t>
      </w:r>
    </w:p>
    <w:p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знание правил безопасного поведения пешехода при переходе дороги;</w:t>
      </w:r>
    </w:p>
    <w:p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296E1D" w:rsidRPr="0047650E">
        <w:rPr>
          <w:rFonts w:ascii="Times New Roman" w:hAnsi="Times New Roman" w:cs="Times New Roman"/>
          <w:sz w:val="28"/>
          <w:szCs w:val="28"/>
        </w:rPr>
        <w:t>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необходимости использования </w:t>
      </w:r>
      <w:proofErr w:type="spellStart"/>
      <w:r w:rsidR="00A17844" w:rsidRPr="0047650E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A17844" w:rsidRPr="0047650E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8D60F6" w:rsidRPr="0047650E">
        <w:rPr>
          <w:rFonts w:ascii="Times New Roman" w:hAnsi="Times New Roman" w:cs="Times New Roman"/>
          <w:sz w:val="28"/>
          <w:szCs w:val="28"/>
        </w:rPr>
        <w:t>;</w:t>
      </w:r>
    </w:p>
    <w:p w:rsidR="00A17844" w:rsidRPr="0047650E" w:rsidRDefault="00A17844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5</w:t>
      </w:r>
      <w:r w:rsidR="00296E1D" w:rsidRPr="0047650E">
        <w:rPr>
          <w:rFonts w:ascii="Times New Roman" w:hAnsi="Times New Roman" w:cs="Times New Roman"/>
          <w:sz w:val="28"/>
          <w:szCs w:val="28"/>
        </w:rPr>
        <w:t>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296E1D" w:rsidRPr="0047650E">
        <w:rPr>
          <w:rFonts w:ascii="Times New Roman" w:hAnsi="Times New Roman" w:cs="Times New Roman"/>
          <w:sz w:val="28"/>
          <w:szCs w:val="28"/>
        </w:rPr>
        <w:t>п</w:t>
      </w:r>
      <w:r w:rsidRPr="0047650E">
        <w:rPr>
          <w:rFonts w:ascii="Times New Roman" w:hAnsi="Times New Roman" w:cs="Times New Roman"/>
          <w:sz w:val="28"/>
          <w:szCs w:val="28"/>
        </w:rPr>
        <w:t>онимание о</w:t>
      </w:r>
      <w:r w:rsidR="00296E1D" w:rsidRPr="0047650E">
        <w:rPr>
          <w:rFonts w:ascii="Times New Roman" w:hAnsi="Times New Roman" w:cs="Times New Roman"/>
          <w:sz w:val="28"/>
          <w:szCs w:val="28"/>
        </w:rPr>
        <w:t>тветственности за нарушени</w:t>
      </w:r>
      <w:r w:rsidR="008D60F6" w:rsidRPr="0047650E">
        <w:rPr>
          <w:rFonts w:ascii="Times New Roman" w:hAnsi="Times New Roman" w:cs="Times New Roman"/>
          <w:sz w:val="28"/>
          <w:szCs w:val="28"/>
        </w:rPr>
        <w:t>я</w:t>
      </w:r>
      <w:r w:rsidR="00296E1D" w:rsidRPr="0047650E">
        <w:rPr>
          <w:rFonts w:ascii="Times New Roman" w:hAnsi="Times New Roman" w:cs="Times New Roman"/>
          <w:sz w:val="28"/>
          <w:szCs w:val="28"/>
        </w:rPr>
        <w:t xml:space="preserve"> ПДД.</w:t>
      </w:r>
    </w:p>
    <w:p w:rsidR="00AF349A" w:rsidRPr="0047650E" w:rsidRDefault="00AF349A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88C" w:rsidRDefault="0084388C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746" w:rsidRPr="0047650E" w:rsidRDefault="009C4746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E86888" w:rsidRPr="0047650E" w:rsidRDefault="00E86888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568" w:rsidRPr="0047650E" w:rsidRDefault="00E5256C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6B756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является участником дорожного движения?</w:t>
      </w:r>
    </w:p>
    <w:p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пассажиры;</w:t>
      </w:r>
    </w:p>
    <w:p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пешеходы;</w:t>
      </w:r>
    </w:p>
    <w:p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регулировщик;</w:t>
      </w:r>
    </w:p>
    <w:p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средств, пассажиры, пешеходы.</w:t>
      </w:r>
    </w:p>
    <w:p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b/>
          <w:i w:val="0"/>
          <w:color w:val="auto"/>
          <w:sz w:val="28"/>
          <w:szCs w:val="28"/>
        </w:rPr>
      </w:pPr>
      <w:r w:rsidRPr="0047650E">
        <w:rPr>
          <w:rStyle w:val="a6"/>
          <w:b/>
          <w:i w:val="0"/>
          <w:color w:val="auto"/>
          <w:sz w:val="28"/>
          <w:szCs w:val="28"/>
        </w:rPr>
        <w:t>2. Что означает термин «дорога»?</w:t>
      </w:r>
    </w:p>
    <w:p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i w:val="0"/>
          <w:color w:val="auto"/>
          <w:sz w:val="28"/>
          <w:szCs w:val="28"/>
        </w:rPr>
      </w:pPr>
      <w:r w:rsidRPr="0047650E">
        <w:rPr>
          <w:rStyle w:val="a6"/>
          <w:i w:val="0"/>
          <w:color w:val="auto"/>
          <w:sz w:val="28"/>
          <w:szCs w:val="28"/>
        </w:rPr>
        <w:t>1)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наличии;</w:t>
      </w:r>
    </w:p>
    <w:p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i w:val="0"/>
          <w:color w:val="auto"/>
          <w:sz w:val="28"/>
          <w:szCs w:val="28"/>
        </w:rPr>
      </w:pPr>
      <w:r w:rsidRPr="0047650E">
        <w:rPr>
          <w:rStyle w:val="a6"/>
          <w:i w:val="0"/>
          <w:color w:val="auto"/>
          <w:sz w:val="28"/>
          <w:szCs w:val="28"/>
        </w:rPr>
        <w:t>2)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тротуары.</w:t>
      </w:r>
    </w:p>
    <w:p w:rsidR="009C4746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3</w:t>
      </w:r>
      <w:r w:rsidR="009C4746" w:rsidRPr="0047650E">
        <w:rPr>
          <w:b/>
          <w:color w:val="000000"/>
          <w:sz w:val="28"/>
          <w:szCs w:val="28"/>
        </w:rPr>
        <w:t>. Что обозначает термин «проезжая часть»?</w:t>
      </w:r>
    </w:p>
    <w:p w:rsidR="009C4746" w:rsidRPr="0047650E" w:rsidRDefault="009C47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расстояние между зданиями, включая тротуары;</w:t>
      </w:r>
    </w:p>
    <w:p w:rsidR="009C4746" w:rsidRPr="0047650E" w:rsidRDefault="009C47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часть дороги, предназначенная для движения всех участников дорожного движения;</w:t>
      </w:r>
    </w:p>
    <w:p w:rsidR="009C4746" w:rsidRPr="0047650E" w:rsidRDefault="009C47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3) элемент дороги, предназначенный для движения безрельсовых транспортных средств.</w:t>
      </w:r>
    </w:p>
    <w:p w:rsidR="00D54987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4</w:t>
      </w:r>
      <w:r w:rsidR="00D54987" w:rsidRPr="0047650E">
        <w:rPr>
          <w:b/>
          <w:color w:val="000000"/>
          <w:sz w:val="28"/>
          <w:szCs w:val="28"/>
        </w:rPr>
        <w:t>. Что означает термин тротуар?</w:t>
      </w:r>
    </w:p>
    <w:p w:rsidR="00D54987" w:rsidRPr="0047650E" w:rsidRDefault="00D54987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элемент дороги, предназначенный для</w:t>
      </w:r>
      <w:r w:rsidR="001D134D" w:rsidRPr="0047650E">
        <w:rPr>
          <w:color w:val="000000"/>
          <w:sz w:val="28"/>
          <w:szCs w:val="28"/>
        </w:rPr>
        <w:t xml:space="preserve"> движения пешеходов и примыкающий к проезжей части или к велосипедной дорожке либо отделенный от них газоном;</w:t>
      </w:r>
    </w:p>
    <w:p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элемент дороги, предназначенный для движения пешеходов и примыкающий к проезжей части.</w:t>
      </w:r>
    </w:p>
    <w:p w:rsidR="00AF349A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5. Что означает термин «обочина»?</w:t>
      </w:r>
    </w:p>
    <w:p w:rsidR="00AF349A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элемент дороги, примыкающий непосредственно к проезжей части на одном уровне с ней, отличающийся типом покрытия или выделенный с помощью разметки 1.2, используемый для движения, остановки и стоянки в соответствии с Правилами;</w:t>
      </w:r>
    </w:p>
    <w:p w:rsidR="00AF349A" w:rsidRPr="0047650E" w:rsidRDefault="008D60F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</w:t>
      </w:r>
      <w:r w:rsidR="00AF349A" w:rsidRPr="0047650E">
        <w:rPr>
          <w:color w:val="000000"/>
          <w:sz w:val="28"/>
          <w:szCs w:val="28"/>
        </w:rPr>
        <w:t>) элемент дороги, примыкающий непосредственно к проезжей части на одном уровне с ней.</w:t>
      </w:r>
    </w:p>
    <w:p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6. Маршрутные транспортные средства – это: </w:t>
      </w:r>
    </w:p>
    <w:p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 троллейбус, автомобиль, грузовой автомобиль;</w:t>
      </w:r>
    </w:p>
    <w:p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 транспортное средство общего пользования (автобус, троллейбус, трамвай) предназначенное для перевозки по дорогам людей и движущееся по установленному маршруту с обозначенными местами остановок</w:t>
      </w:r>
      <w:r w:rsidR="008D60F6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3) трамвай, поезд, электричка;</w:t>
      </w:r>
    </w:p>
    <w:p w:rsidR="00AF349A" w:rsidRPr="0047650E" w:rsidRDefault="00AF349A" w:rsidP="00AF349A">
      <w:pPr>
        <w:spacing w:after="0" w:line="360" w:lineRule="atLeast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 самолет, пароход, поезд.</w:t>
      </w:r>
    </w:p>
    <w:p w:rsidR="00F00BFE" w:rsidRPr="0047650E" w:rsidRDefault="00AF349A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7</w:t>
      </w:r>
      <w:r w:rsidR="00F00BFE" w:rsidRPr="004765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0BFE" w:rsidRPr="0047650E">
        <w:rPr>
          <w:rFonts w:ascii="Times New Roman" w:hAnsi="Times New Roman" w:cs="Times New Roman"/>
          <w:b/>
          <w:color w:val="000000"/>
          <w:sz w:val="28"/>
          <w:szCs w:val="28"/>
        </w:rPr>
        <w:t>Что означает термин «водитель»?</w:t>
      </w:r>
    </w:p>
    <w:p w:rsidR="00F00BFE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лицо, управляющее инвалидной коляской без двигателя;</w:t>
      </w:r>
    </w:p>
    <w:p w:rsidR="00F00BFE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лицо, управляющим каким-либо транспортным средством, погонщик, ведущий по дороге вьючных, верховых животных или стадо. К водителю приравнивается обучающий вождению;</w:t>
      </w:r>
    </w:p>
    <w:p w:rsidR="007E6846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3) лицо, ведущее велосипед.</w:t>
      </w:r>
    </w:p>
    <w:p w:rsidR="00AF349A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 xml:space="preserve">8. Что означает термин </w:t>
      </w:r>
      <w:r w:rsidR="00137C7F" w:rsidRPr="0047650E">
        <w:rPr>
          <w:b/>
          <w:color w:val="000000"/>
          <w:sz w:val="28"/>
          <w:szCs w:val="28"/>
        </w:rPr>
        <w:t>«</w:t>
      </w:r>
      <w:r w:rsidRPr="0047650E">
        <w:rPr>
          <w:b/>
          <w:color w:val="000000"/>
          <w:sz w:val="28"/>
          <w:szCs w:val="28"/>
        </w:rPr>
        <w:t>пешеход</w:t>
      </w:r>
      <w:r w:rsidR="00137C7F" w:rsidRPr="0047650E">
        <w:rPr>
          <w:b/>
          <w:color w:val="000000"/>
          <w:sz w:val="28"/>
          <w:szCs w:val="28"/>
        </w:rPr>
        <w:t>»</w:t>
      </w:r>
      <w:r w:rsidRPr="0047650E">
        <w:rPr>
          <w:b/>
          <w:color w:val="000000"/>
          <w:sz w:val="28"/>
          <w:szCs w:val="28"/>
        </w:rPr>
        <w:t>?</w:t>
      </w:r>
    </w:p>
    <w:p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1) лицо, находящееся вне транспортного средства на дороге либо на пешеходной или </w:t>
      </w:r>
      <w:proofErr w:type="spellStart"/>
      <w:r w:rsidRPr="0047650E">
        <w:rPr>
          <w:color w:val="000000"/>
          <w:sz w:val="28"/>
          <w:szCs w:val="28"/>
        </w:rPr>
        <w:t>велопешеходной</w:t>
      </w:r>
      <w:proofErr w:type="spellEnd"/>
      <w:r w:rsidRPr="0047650E">
        <w:rPr>
          <w:color w:val="000000"/>
          <w:sz w:val="28"/>
          <w:szCs w:val="28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средства;</w:t>
      </w:r>
    </w:p>
    <w:p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2) лицо, находящееся вне транспортного средства на дороге либо на пешеходной или </w:t>
      </w:r>
      <w:proofErr w:type="spellStart"/>
      <w:r w:rsidRPr="0047650E">
        <w:rPr>
          <w:color w:val="000000"/>
          <w:sz w:val="28"/>
          <w:szCs w:val="28"/>
        </w:rPr>
        <w:t>велопешеходной</w:t>
      </w:r>
      <w:proofErr w:type="spellEnd"/>
      <w:r w:rsidRPr="0047650E">
        <w:rPr>
          <w:color w:val="000000"/>
          <w:sz w:val="28"/>
          <w:szCs w:val="28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9. Что означает термин «пассажир»?</w:t>
      </w:r>
    </w:p>
    <w:p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лицо, кроме водителя, находящееся в транспортном средстве (на нем), а также лицо, которое входит в транспортное средство (садится на него) или выходит из транспортного средства (сходит с него);</w:t>
      </w:r>
    </w:p>
    <w:p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лицо, кроме водителя, находящееся в транспортном средстве (на нем).</w:t>
      </w:r>
    </w:p>
    <w:p w:rsidR="00D54987" w:rsidRPr="0047650E" w:rsidRDefault="00605AF4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10</w:t>
      </w:r>
      <w:r w:rsidR="00D54987" w:rsidRPr="0047650E">
        <w:rPr>
          <w:b/>
          <w:color w:val="000000"/>
          <w:sz w:val="28"/>
          <w:szCs w:val="28"/>
        </w:rPr>
        <w:t>. Что означает термин «дорожно-транспортное происшествие»?</w:t>
      </w:r>
    </w:p>
    <w:p w:rsidR="00D54987" w:rsidRPr="0047650E" w:rsidRDefault="00D54987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ущерб;</w:t>
      </w:r>
    </w:p>
    <w:p w:rsidR="00D54987" w:rsidRPr="0047650E" w:rsidRDefault="00D54987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событие, возникшее в процессе движения по дороге транспортного средства и с его участием, при котором погибли или ранены люди,</w:t>
      </w:r>
    </w:p>
    <w:p w:rsidR="00FB0CE0" w:rsidRPr="0047650E" w:rsidRDefault="00605AF4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FB0CE0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Что означает термин «островок безопасности»?</w:t>
      </w:r>
    </w:p>
    <w:p w:rsidR="00FB0CE0" w:rsidRPr="0047650E" w:rsidRDefault="00FB0CE0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место работы регулировщика;</w:t>
      </w:r>
    </w:p>
    <w:p w:rsidR="00FB0CE0" w:rsidRPr="0047650E" w:rsidRDefault="00FB0CE0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элемент обустройства дороги, разделяющий полосы движения, а также полосы движения и трамвайные пути,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дороги.</w:t>
      </w:r>
    </w:p>
    <w:p w:rsidR="001D134D" w:rsidRPr="0047650E" w:rsidRDefault="00605AF4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rStyle w:val="a6"/>
          <w:b/>
          <w:i w:val="0"/>
          <w:color w:val="auto"/>
          <w:sz w:val="28"/>
          <w:szCs w:val="28"/>
        </w:rPr>
        <w:t>1</w:t>
      </w:r>
      <w:r w:rsidR="001D134D" w:rsidRPr="0047650E">
        <w:rPr>
          <w:rStyle w:val="a6"/>
          <w:b/>
          <w:i w:val="0"/>
          <w:color w:val="auto"/>
          <w:sz w:val="28"/>
          <w:szCs w:val="28"/>
        </w:rPr>
        <w:t xml:space="preserve">2. </w:t>
      </w:r>
      <w:r w:rsidR="001D134D" w:rsidRPr="0047650E">
        <w:rPr>
          <w:b/>
          <w:bCs/>
          <w:sz w:val="28"/>
          <w:szCs w:val="28"/>
        </w:rPr>
        <w:t>Являются ли тротуары и обочины частью дороги?</w:t>
      </w:r>
    </w:p>
    <w:p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lastRenderedPageBreak/>
        <w:t>1) являются;</w:t>
      </w:r>
    </w:p>
    <w:p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не являются;</w:t>
      </w:r>
    </w:p>
    <w:p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 являются только обочины;</w:t>
      </w:r>
    </w:p>
    <w:p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 являются только тротуары.</w:t>
      </w:r>
    </w:p>
    <w:p w:rsidR="00DC13CB" w:rsidRPr="0047650E" w:rsidRDefault="00DC13CB" w:rsidP="00DC13CB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47650E">
        <w:rPr>
          <w:b/>
          <w:sz w:val="28"/>
          <w:szCs w:val="28"/>
        </w:rPr>
        <w:t xml:space="preserve">13. </w:t>
      </w:r>
      <w:r w:rsidRPr="0047650E">
        <w:rPr>
          <w:b/>
          <w:bCs/>
          <w:sz w:val="28"/>
          <w:szCs w:val="28"/>
        </w:rPr>
        <w:t>Что означает термин «опасность для движения»?</w:t>
      </w:r>
    </w:p>
    <w:p w:rsidR="00DC13CB" w:rsidRPr="0047650E" w:rsidRDefault="00DC13CB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 ситуация, возникшая в процессе дорожного движения, при которой</w:t>
      </w:r>
      <w:r w:rsidR="00054BCE" w:rsidRPr="0047650E">
        <w:rPr>
          <w:sz w:val="28"/>
          <w:szCs w:val="28"/>
        </w:rPr>
        <w:t xml:space="preserve"> продолжение движения в том же направлении и с той же скоростью создает угрозу возникновения дорожно-транспортного происшествия;</w:t>
      </w:r>
    </w:p>
    <w:p w:rsidR="00054BCE" w:rsidRPr="0047650E" w:rsidRDefault="00054BCE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ситуация, возникшая в процессе дорожного движения, при которой создается угроза возникновения дорожно-транспортного происшествия</w:t>
      </w:r>
      <w:r w:rsidR="008D60F6" w:rsidRPr="0047650E">
        <w:rPr>
          <w:sz w:val="28"/>
          <w:szCs w:val="28"/>
        </w:rPr>
        <w:t>.</w:t>
      </w:r>
    </w:p>
    <w:p w:rsidR="00CE3E84" w:rsidRPr="0047650E" w:rsidRDefault="00CE3E84" w:rsidP="00CE3E84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47650E">
        <w:rPr>
          <w:b/>
          <w:sz w:val="28"/>
          <w:szCs w:val="28"/>
        </w:rPr>
        <w:t xml:space="preserve">14. </w:t>
      </w:r>
      <w:r w:rsidRPr="0047650E">
        <w:rPr>
          <w:b/>
          <w:bCs/>
          <w:sz w:val="28"/>
          <w:szCs w:val="28"/>
        </w:rPr>
        <w:t>Что означает термин «пешеходный переход»?</w:t>
      </w:r>
    </w:p>
    <w:p w:rsidR="00CE3E84" w:rsidRPr="0047650E" w:rsidRDefault="00CE3E84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 участок проезжей части, трамвайных путей, обозначенный знаками 5.19.1, 5.19.2 и (или) разметкой 1.14.1 и 1.14.2;</w:t>
      </w:r>
    </w:p>
    <w:p w:rsidR="00CE3E84" w:rsidRPr="0047650E" w:rsidRDefault="00CE3E84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участок проезжей части, трамвайных путей, обозначенный знаками 5.19.1, 5.19.2 и (или) разметкой 1.14.1 и 1.14.2 и выделенный для движения пешеходов через дорогу.</w:t>
      </w:r>
    </w:p>
    <w:p w:rsidR="004B6379" w:rsidRPr="0047650E" w:rsidRDefault="004B6379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 w:rsidRPr="0047650E">
        <w:rPr>
          <w:b/>
          <w:sz w:val="28"/>
          <w:szCs w:val="28"/>
        </w:rPr>
        <w:t>15. Что означает термин «преимущество (приоритет)?</w:t>
      </w:r>
    </w:p>
    <w:p w:rsidR="004B6379" w:rsidRPr="0047650E" w:rsidRDefault="004B6379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 право на первоочередное движение в намеченном направлении по отношению к другим участникам движения</w:t>
      </w:r>
      <w:r w:rsidR="002C2CD3" w:rsidRPr="0047650E">
        <w:rPr>
          <w:sz w:val="28"/>
          <w:szCs w:val="28"/>
        </w:rPr>
        <w:t>;</w:t>
      </w:r>
    </w:p>
    <w:p w:rsidR="002C2CD3" w:rsidRPr="0047650E" w:rsidRDefault="002C2CD3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право на первоочередное движение в намеченном направлении.</w:t>
      </w:r>
    </w:p>
    <w:p w:rsidR="00054BCE" w:rsidRPr="0047650E" w:rsidRDefault="00054BCE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РЕГУЛИРОВАНИЕ ДОРОЖНОГО ДВИЖЕНИЯ</w:t>
      </w:r>
    </w:p>
    <w:p w:rsidR="00E86888" w:rsidRPr="0047650E" w:rsidRDefault="00E86888" w:rsidP="00E437FA">
      <w:pPr>
        <w:pStyle w:val="a3"/>
        <w:tabs>
          <w:tab w:val="left" w:pos="-142"/>
          <w:tab w:val="left" w:pos="0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568" w:rsidRPr="0047650E" w:rsidRDefault="00F00BFE" w:rsidP="00E437FA">
      <w:pPr>
        <w:pStyle w:val="a3"/>
        <w:tabs>
          <w:tab w:val="left" w:pos="-142"/>
          <w:tab w:val="left" w:pos="0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E6846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5256C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446E1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756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Сколько сигналов имеет</w:t>
      </w:r>
      <w:r w:rsidR="00605AF4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пешеходный</w:t>
      </w:r>
      <w:r w:rsidR="006B756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светофор?</w:t>
      </w:r>
    </w:p>
    <w:p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один;</w:t>
      </w:r>
    </w:p>
    <w:p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три;</w:t>
      </w:r>
    </w:p>
    <w:p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</w:t>
      </w:r>
      <w:r w:rsidR="001E7591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568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17</w:t>
      </w:r>
      <w:r w:rsidR="00E5256C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F446E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AF4" w:rsidRPr="0047650E">
        <w:rPr>
          <w:rFonts w:ascii="Times New Roman" w:hAnsi="Times New Roman" w:cs="Times New Roman"/>
          <w:b/>
          <w:sz w:val="28"/>
          <w:szCs w:val="28"/>
        </w:rPr>
        <w:t>Какое значение имеет</w:t>
      </w:r>
      <w:r w:rsidR="006B7568" w:rsidRPr="0047650E">
        <w:rPr>
          <w:rFonts w:ascii="Times New Roman" w:hAnsi="Times New Roman" w:cs="Times New Roman"/>
          <w:b/>
          <w:sz w:val="28"/>
          <w:szCs w:val="28"/>
        </w:rPr>
        <w:t xml:space="preserve"> зеленый сигнал светофора?</w:t>
      </w:r>
    </w:p>
    <w:p w:rsidR="002C2FE4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6B7568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движение всем участникам дорожного движения начинать нельзя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;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2)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зеленый сигнал</w:t>
      </w:r>
      <w:r w:rsidR="00605AF4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светофора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разрешает 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движение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;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="00033367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зеленый сигнал светофора разрешает движение пешеходам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;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4)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33367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зеленый сигнал светофора разрешает движение транспортным средствам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605AF4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18</w:t>
      </w:r>
      <w:r w:rsidR="00605AF4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</w:t>
      </w:r>
      <w:r w:rsidR="00033367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Какое значение имеет красный сигнал светофора?</w:t>
      </w:r>
    </w:p>
    <w:p w:rsidR="00033367" w:rsidRPr="0047650E" w:rsidRDefault="00033367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1) красный сигнал, в том числе мигающий</w:t>
      </w:r>
      <w:r w:rsidR="001E7591"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запрещает движение;</w:t>
      </w:r>
    </w:p>
    <w:p w:rsidR="00033367" w:rsidRPr="0047650E" w:rsidRDefault="00033367" w:rsidP="00033367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2) красный сигнал, в том числе мигающий</w:t>
      </w:r>
      <w:r w:rsidR="001E7591"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разрешает движение</w:t>
      </w:r>
      <w:r w:rsidR="001E7591"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:rsidR="005A3C17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19</w:t>
      </w:r>
      <w:r w:rsidR="00E5256C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F446E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C17" w:rsidRPr="0047650E">
        <w:rPr>
          <w:rFonts w:ascii="Times New Roman" w:hAnsi="Times New Roman" w:cs="Times New Roman"/>
          <w:b/>
          <w:sz w:val="28"/>
          <w:szCs w:val="28"/>
        </w:rPr>
        <w:t>Какой перекресток называется регулируемым?</w:t>
      </w:r>
    </w:p>
    <w:p w:rsidR="005A3C17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 нарисована разметка («</w:t>
      </w:r>
      <w:r w:rsidR="00A5682F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пешеходный переход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A3C17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</w:t>
      </w:r>
      <w:r w:rsidR="00A5682F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очередность движения определяется сигналами светофора или регулировщика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A3C17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 есть специальное объявление;</w:t>
      </w:r>
    </w:p>
    <w:p w:rsidR="00E5256C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 есть транспортные средства.</w:t>
      </w:r>
    </w:p>
    <w:p w:rsidR="00E5256C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Style w:val="a6"/>
          <w:rFonts w:ascii="Times New Roman" w:hAnsi="Times New Roman" w:cs="Times New Roman"/>
          <w:b/>
          <w:i w:val="0"/>
          <w:iCs w:val="0"/>
          <w:color w:val="auto"/>
          <w:sz w:val="28"/>
          <w:szCs w:val="28"/>
          <w:shd w:val="clear" w:color="auto" w:fill="FFFFFF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20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Если светофор неисправен, кто 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осуществляет регулирование дорожного движения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с помощью сигналов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,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установленных правилами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? </w:t>
      </w:r>
    </w:p>
    <w:p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="00897604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сотрудник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ГИБДД;</w:t>
      </w:r>
    </w:p>
    <w:p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регулировщик;</w:t>
      </w:r>
    </w:p>
    <w:p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сотрудник полиции; </w:t>
      </w:r>
    </w:p>
    <w:p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дорожный рабочий.</w:t>
      </w:r>
    </w:p>
    <w:p w:rsidR="00E5256C" w:rsidRPr="0047650E" w:rsidRDefault="007E6846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21</w:t>
      </w:r>
      <w:r w:rsidR="006B7C58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Какой </w:t>
      </w:r>
      <w:r w:rsidR="00F00BFE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предмет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использует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ся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для регулирования дорожного движения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? </w:t>
      </w:r>
    </w:p>
    <w:p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рупор;</w:t>
      </w:r>
    </w:p>
    <w:p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раци</w:t>
      </w:r>
      <w:r w:rsidR="001E7591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я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жезл;</w:t>
      </w:r>
    </w:p>
    <w:p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палочк</w:t>
      </w:r>
      <w:r w:rsidR="001E7591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:rsidR="006B7C58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 w:rsidRPr="0047650E">
        <w:rPr>
          <w:b/>
          <w:bCs/>
          <w:sz w:val="28"/>
          <w:szCs w:val="28"/>
        </w:rPr>
        <w:t>22</w:t>
      </w:r>
      <w:r w:rsidR="006B7C58" w:rsidRPr="0047650E">
        <w:rPr>
          <w:b/>
          <w:bCs/>
          <w:sz w:val="28"/>
          <w:szCs w:val="28"/>
        </w:rPr>
        <w:t xml:space="preserve">. </w:t>
      </w:r>
      <w:r w:rsidR="006B7C58" w:rsidRPr="0047650E">
        <w:rPr>
          <w:b/>
          <w:sz w:val="28"/>
          <w:szCs w:val="28"/>
        </w:rPr>
        <w:t>Как называют линии,</w:t>
      </w:r>
      <w:r w:rsidR="0040707D" w:rsidRPr="0047650E">
        <w:rPr>
          <w:b/>
          <w:sz w:val="28"/>
          <w:szCs w:val="28"/>
        </w:rPr>
        <w:t xml:space="preserve"> стрелы, надписи и другие обозначения</w:t>
      </w:r>
      <w:r w:rsidR="006B7C58" w:rsidRPr="0047650E">
        <w:rPr>
          <w:b/>
          <w:sz w:val="28"/>
          <w:szCs w:val="28"/>
        </w:rPr>
        <w:t xml:space="preserve"> на проезжей части?</w:t>
      </w:r>
    </w:p>
    <w:p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6B7C58" w:rsidRPr="0047650E">
        <w:rPr>
          <w:sz w:val="28"/>
          <w:szCs w:val="28"/>
        </w:rPr>
        <w:t xml:space="preserve"> развилка;</w:t>
      </w:r>
    </w:p>
    <w:p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6B7C58" w:rsidRPr="0047650E">
        <w:rPr>
          <w:sz w:val="28"/>
          <w:szCs w:val="28"/>
        </w:rPr>
        <w:t xml:space="preserve"> </w:t>
      </w:r>
      <w:r w:rsidR="0040707D" w:rsidRPr="0047650E">
        <w:rPr>
          <w:sz w:val="28"/>
          <w:szCs w:val="28"/>
        </w:rPr>
        <w:t xml:space="preserve">горизонтальная </w:t>
      </w:r>
      <w:r w:rsidR="006B7C58" w:rsidRPr="0047650E">
        <w:rPr>
          <w:sz w:val="28"/>
          <w:szCs w:val="28"/>
        </w:rPr>
        <w:t>разметка.</w:t>
      </w:r>
    </w:p>
    <w:p w:rsidR="006B7C58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b/>
          <w:bCs/>
          <w:sz w:val="28"/>
          <w:szCs w:val="28"/>
        </w:rPr>
        <w:t>23</w:t>
      </w:r>
      <w:r w:rsidR="006B7C58" w:rsidRPr="0047650E">
        <w:rPr>
          <w:b/>
          <w:bCs/>
          <w:sz w:val="28"/>
          <w:szCs w:val="28"/>
        </w:rPr>
        <w:t xml:space="preserve">. </w:t>
      </w:r>
      <w:r w:rsidR="0040707D" w:rsidRPr="0047650E">
        <w:rPr>
          <w:b/>
          <w:bCs/>
          <w:sz w:val="28"/>
          <w:szCs w:val="28"/>
        </w:rPr>
        <w:t>Что обозначает ж</w:t>
      </w:r>
      <w:r w:rsidR="006B7C58" w:rsidRPr="0047650E">
        <w:rPr>
          <w:b/>
          <w:bCs/>
          <w:sz w:val="28"/>
          <w:szCs w:val="28"/>
        </w:rPr>
        <w:t>елтая зигзагообразная линия разметки</w:t>
      </w:r>
      <w:r w:rsidR="001E7591" w:rsidRPr="0047650E">
        <w:rPr>
          <w:b/>
          <w:bCs/>
          <w:sz w:val="28"/>
          <w:szCs w:val="28"/>
        </w:rPr>
        <w:t>?</w:t>
      </w:r>
    </w:p>
    <w:p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6B7C58" w:rsidRPr="0047650E">
        <w:rPr>
          <w:sz w:val="28"/>
          <w:szCs w:val="28"/>
        </w:rPr>
        <w:t xml:space="preserve"> стоянка разрешена;</w:t>
      </w:r>
    </w:p>
    <w:p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6B7C58" w:rsidRPr="0047650E">
        <w:rPr>
          <w:sz w:val="28"/>
          <w:szCs w:val="28"/>
        </w:rPr>
        <w:t xml:space="preserve"> место остановки маршрутных транспортных средств;</w:t>
      </w:r>
    </w:p>
    <w:p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</w:t>
      </w:r>
      <w:r w:rsidR="006B7C58" w:rsidRPr="0047650E">
        <w:rPr>
          <w:sz w:val="28"/>
          <w:szCs w:val="28"/>
        </w:rPr>
        <w:t xml:space="preserve"> запрещена остановка;</w:t>
      </w:r>
    </w:p>
    <w:p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</w:t>
      </w:r>
      <w:r w:rsidR="006B7C58" w:rsidRPr="0047650E">
        <w:rPr>
          <w:sz w:val="28"/>
          <w:szCs w:val="28"/>
        </w:rPr>
        <w:t xml:space="preserve"> разрешена остановка.</w:t>
      </w:r>
    </w:p>
    <w:p w:rsidR="00E86888" w:rsidRPr="0047650E" w:rsidRDefault="00E86888" w:rsidP="00E437FA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sz w:val="28"/>
          <w:szCs w:val="28"/>
        </w:rPr>
      </w:pPr>
    </w:p>
    <w:p w:rsidR="00F00BFE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sz w:val="28"/>
          <w:szCs w:val="28"/>
        </w:rPr>
      </w:pPr>
      <w:r w:rsidRPr="0047650E">
        <w:rPr>
          <w:b/>
          <w:bCs/>
          <w:sz w:val="28"/>
          <w:szCs w:val="28"/>
        </w:rPr>
        <w:t>ПРАВИЛА БЕЗОПАСНОГО ПОВЕДЕНИЯ НА ДОРОГАХ</w:t>
      </w:r>
    </w:p>
    <w:p w:rsidR="00E86888" w:rsidRPr="0047650E" w:rsidRDefault="00E86888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</w:p>
    <w:p w:rsidR="006B7C58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b/>
          <w:bCs/>
          <w:sz w:val="28"/>
          <w:szCs w:val="28"/>
        </w:rPr>
        <w:t>24</w:t>
      </w:r>
      <w:r w:rsidR="006B7C58" w:rsidRPr="0047650E">
        <w:rPr>
          <w:b/>
          <w:bCs/>
          <w:sz w:val="28"/>
          <w:szCs w:val="28"/>
        </w:rPr>
        <w:t>.</w:t>
      </w:r>
      <w:r w:rsidR="00F00BFE" w:rsidRPr="0047650E">
        <w:rPr>
          <w:b/>
          <w:bCs/>
          <w:sz w:val="28"/>
          <w:szCs w:val="28"/>
        </w:rPr>
        <w:t xml:space="preserve"> </w:t>
      </w:r>
      <w:r w:rsidR="006B7C58" w:rsidRPr="0047650E">
        <w:rPr>
          <w:b/>
          <w:bCs/>
          <w:sz w:val="28"/>
          <w:szCs w:val="28"/>
        </w:rPr>
        <w:t>Водители и пассажиры каких транспортных средств при движении должны быть</w:t>
      </w:r>
      <w:r w:rsidR="006B7C58" w:rsidRPr="0047650E">
        <w:rPr>
          <w:sz w:val="28"/>
          <w:szCs w:val="28"/>
        </w:rPr>
        <w:t xml:space="preserve"> </w:t>
      </w:r>
      <w:r w:rsidR="006B7C58" w:rsidRPr="0047650E">
        <w:rPr>
          <w:b/>
          <w:bCs/>
          <w:sz w:val="28"/>
          <w:szCs w:val="28"/>
        </w:rPr>
        <w:t>пристегнуты ремнями безопасности?</w:t>
      </w:r>
    </w:p>
    <w:p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6B7C58" w:rsidRPr="0047650E">
        <w:rPr>
          <w:sz w:val="28"/>
          <w:szCs w:val="28"/>
        </w:rPr>
        <w:t xml:space="preserve"> только легковых автомобилей;</w:t>
      </w:r>
    </w:p>
    <w:p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6B7C58" w:rsidRPr="0047650E">
        <w:rPr>
          <w:sz w:val="28"/>
          <w:szCs w:val="28"/>
        </w:rPr>
        <w:t xml:space="preserve"> всех автомобилей;</w:t>
      </w:r>
    </w:p>
    <w:p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</w:t>
      </w:r>
      <w:r w:rsidR="006B7C58" w:rsidRPr="0047650E">
        <w:rPr>
          <w:sz w:val="28"/>
          <w:szCs w:val="28"/>
        </w:rPr>
        <w:t xml:space="preserve"> всех транспортных средств, оборудованных ремнями безопасности;</w:t>
      </w:r>
    </w:p>
    <w:p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</w:t>
      </w:r>
      <w:r w:rsidR="006B7C58" w:rsidRPr="0047650E">
        <w:rPr>
          <w:sz w:val="28"/>
          <w:szCs w:val="28"/>
        </w:rPr>
        <w:t xml:space="preserve"> всех транспортных средств, кроме автобусов.</w:t>
      </w:r>
    </w:p>
    <w:p w:rsidR="006B7C58" w:rsidRPr="0047650E" w:rsidRDefault="00CC6E6A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</w:t>
      </w:r>
      <w:r w:rsidR="007E6846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5</w:t>
      </w:r>
      <w:r w:rsidR="006B7C58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Пешеходные переходы бывают: 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наземными;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подземными;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надземные;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ответы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верны; 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5)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ответы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верны; 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6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) ответы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верны. </w:t>
      </w:r>
    </w:p>
    <w:p w:rsidR="00A5682F" w:rsidRPr="0047650E" w:rsidRDefault="007E6846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26</w:t>
      </w:r>
      <w:r w:rsidR="00A5682F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Какой дорожный знак, установленный на дороге в населенном пункте за 50–100 м 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до</w:t>
      </w:r>
      <w:r w:rsidR="00A5682F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детского учреждения, предупреждает водителей 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о том, что нужно </w:t>
      </w:r>
      <w:r w:rsidR="00A5682F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быть особенно внимательным?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1)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«Д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ети»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Велосипедная дорожка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«Движение прямо»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E5256C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«Проезд запрещен»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:rsidR="005A3C17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27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Обязаны ли водители и пешеходы пропускать 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пожарный автомобиль с включенными проблесковыми маячками и сиреной?</w:t>
      </w:r>
    </w:p>
    <w:p w:rsidR="002A1BB0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обязаны;</w:t>
      </w:r>
    </w:p>
    <w:p w:rsidR="002A1BB0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7756D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сегда нужно пропускать транспортные средства с включенными проблесковыми маячками и звуковыми сигналами;</w:t>
      </w:r>
    </w:p>
    <w:p w:rsidR="002A1BB0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7756D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сли для пешеходов и транспортных средств включен зеленый сигнал светофора, то пожарный автомобиль должен остановиться.</w:t>
      </w:r>
    </w:p>
    <w:p w:rsidR="005A3C17" w:rsidRPr="0047650E" w:rsidRDefault="007E6846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E562E3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азрешается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 стоять 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331C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проезжей части 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месте остановки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автобус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тогда можно первым войти в автобус;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95D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ожидать маршрутное транспортное средство разрешается только на приподнятых над проезжей частью посадочных площадках, а при их отсутствии – на тротуаре или </w:t>
      </w:r>
      <w:proofErr w:type="gramStart"/>
      <w:r w:rsidR="000B195D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обочине</w:t>
      </w:r>
      <w:proofErr w:type="gramEnd"/>
      <w:r w:rsidR="000B195D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подходя близко к краю проезжей части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если стоишь с родителями или друзьями.</w:t>
      </w:r>
    </w:p>
    <w:p w:rsidR="005A3C17" w:rsidRPr="0047650E" w:rsidRDefault="007E6846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="00E562E3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Можно ли 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отвлекать водителя или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кричать в салоне 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</w:t>
      </w:r>
      <w:r w:rsidR="0017756D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транспортн</w:t>
      </w:r>
      <w:r w:rsidR="0017756D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средств</w:t>
      </w:r>
      <w:r w:rsidR="0017756D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если оплатил проезд;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если в салоне мало людей.</w:t>
      </w:r>
    </w:p>
    <w:p w:rsidR="002A1BB0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b/>
          <w:bCs/>
          <w:sz w:val="28"/>
          <w:szCs w:val="28"/>
        </w:rPr>
        <w:t>30</w:t>
      </w:r>
      <w:r w:rsidR="00E562E3" w:rsidRPr="0047650E">
        <w:rPr>
          <w:b/>
          <w:bCs/>
          <w:sz w:val="28"/>
          <w:szCs w:val="28"/>
        </w:rPr>
        <w:t xml:space="preserve">. </w:t>
      </w:r>
      <w:r w:rsidR="002A1BB0" w:rsidRPr="0047650E">
        <w:rPr>
          <w:b/>
          <w:bCs/>
          <w:sz w:val="28"/>
          <w:szCs w:val="28"/>
        </w:rPr>
        <w:t>С какого возраста разрешается</w:t>
      </w:r>
      <w:r w:rsidR="00D402F8" w:rsidRPr="0047650E">
        <w:rPr>
          <w:b/>
          <w:bCs/>
          <w:sz w:val="28"/>
          <w:szCs w:val="28"/>
        </w:rPr>
        <w:t xml:space="preserve"> движение</w:t>
      </w:r>
      <w:r w:rsidR="002A1BB0" w:rsidRPr="0047650E">
        <w:rPr>
          <w:b/>
          <w:bCs/>
          <w:sz w:val="28"/>
          <w:szCs w:val="28"/>
        </w:rPr>
        <w:t xml:space="preserve"> на велосипеде </w:t>
      </w:r>
      <w:r w:rsidR="00D402F8" w:rsidRPr="0047650E">
        <w:rPr>
          <w:b/>
          <w:bCs/>
          <w:sz w:val="28"/>
          <w:szCs w:val="28"/>
        </w:rPr>
        <w:t>по</w:t>
      </w:r>
      <w:r w:rsidR="00296E1D" w:rsidRPr="0047650E">
        <w:rPr>
          <w:b/>
          <w:bCs/>
          <w:sz w:val="28"/>
          <w:szCs w:val="28"/>
        </w:rPr>
        <w:t xml:space="preserve"> правому</w:t>
      </w:r>
      <w:r w:rsidR="00D402F8" w:rsidRPr="0047650E">
        <w:rPr>
          <w:b/>
          <w:bCs/>
          <w:sz w:val="28"/>
          <w:szCs w:val="28"/>
        </w:rPr>
        <w:t xml:space="preserve"> краю</w:t>
      </w:r>
      <w:r w:rsidR="002A1BB0" w:rsidRPr="0047650E">
        <w:rPr>
          <w:b/>
          <w:bCs/>
          <w:sz w:val="28"/>
          <w:szCs w:val="28"/>
        </w:rPr>
        <w:t xml:space="preserve"> проезж</w:t>
      </w:r>
      <w:r w:rsidR="00D402F8" w:rsidRPr="0047650E">
        <w:rPr>
          <w:b/>
          <w:bCs/>
          <w:sz w:val="28"/>
          <w:szCs w:val="28"/>
        </w:rPr>
        <w:t>ей</w:t>
      </w:r>
      <w:r w:rsidR="002A1BB0" w:rsidRPr="0047650E">
        <w:rPr>
          <w:b/>
          <w:bCs/>
          <w:sz w:val="28"/>
          <w:szCs w:val="28"/>
        </w:rPr>
        <w:t xml:space="preserve"> част</w:t>
      </w:r>
      <w:r w:rsidR="00D402F8" w:rsidRPr="0047650E">
        <w:rPr>
          <w:b/>
          <w:bCs/>
          <w:sz w:val="28"/>
          <w:szCs w:val="28"/>
        </w:rPr>
        <w:t>и</w:t>
      </w:r>
      <w:r w:rsidR="002A1BB0" w:rsidRPr="0047650E">
        <w:rPr>
          <w:b/>
          <w:bCs/>
          <w:sz w:val="28"/>
          <w:szCs w:val="28"/>
        </w:rPr>
        <w:t>?</w:t>
      </w:r>
    </w:p>
    <w:p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2A1BB0" w:rsidRPr="0047650E">
        <w:rPr>
          <w:sz w:val="28"/>
          <w:szCs w:val="28"/>
        </w:rPr>
        <w:t xml:space="preserve"> с 12 лет;</w:t>
      </w:r>
    </w:p>
    <w:p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2A1BB0" w:rsidRPr="0047650E">
        <w:rPr>
          <w:sz w:val="28"/>
          <w:szCs w:val="28"/>
        </w:rPr>
        <w:t xml:space="preserve"> с 13 лет;</w:t>
      </w:r>
    </w:p>
    <w:p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</w:t>
      </w:r>
      <w:r w:rsidR="002A1BB0" w:rsidRPr="0047650E">
        <w:rPr>
          <w:sz w:val="28"/>
          <w:szCs w:val="28"/>
        </w:rPr>
        <w:t xml:space="preserve"> с 14 лет;</w:t>
      </w:r>
    </w:p>
    <w:p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</w:t>
      </w:r>
      <w:r w:rsidR="002A1BB0" w:rsidRPr="0047650E">
        <w:rPr>
          <w:sz w:val="28"/>
          <w:szCs w:val="28"/>
        </w:rPr>
        <w:t xml:space="preserve"> с 15 лет.</w:t>
      </w:r>
    </w:p>
    <w:p w:rsidR="005A3C17" w:rsidRPr="0047650E" w:rsidRDefault="007E6846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="00E562E3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Разрешается ли ездить на велосипеде, не держась за руль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хотя бы одной рукой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разрешается;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на проезжей части нет автомобилей;</w:t>
      </w:r>
    </w:p>
    <w:p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2E3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разрешается, если едешь по тротуару или велосипедной дорожке;</w:t>
      </w:r>
    </w:p>
    <w:p w:rsidR="00E562E3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E562E3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умеешь держать равновесие.</w:t>
      </w:r>
    </w:p>
    <w:p w:rsidR="00F74AE9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32</w:t>
      </w:r>
      <w:r w:rsidR="00E562E3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Для чего нужны </w:t>
      </w:r>
      <w:proofErr w:type="spellStart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свето</w:t>
      </w:r>
      <w:r w:rsidR="005D3310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возвращ</w:t>
      </w:r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5D3310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</w:t>
      </w:r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щие</w:t>
      </w:r>
      <w:proofErr w:type="spellEnd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элементы (</w:t>
      </w:r>
      <w:proofErr w:type="spellStart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фликеры</w:t>
      </w:r>
      <w:proofErr w:type="spellEnd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)?</w:t>
      </w:r>
    </w:p>
    <w:p w:rsidR="00F74AE9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756D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тобы стать заметнее для водителей транспортных средств в темное время суток</w:t>
      </w:r>
      <w:r w:rsidR="00F00BFE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условиях недостаточной видимости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74AE9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756D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тобы быть модным и стильным.</w:t>
      </w:r>
    </w:p>
    <w:p w:rsidR="005A3C17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33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>. Трамвай подъехал к</w:t>
      </w:r>
      <w:r w:rsidR="00F00BFE" w:rsidRPr="0047650E">
        <w:rPr>
          <w:rFonts w:ascii="Times New Roman" w:hAnsi="Times New Roman" w:cs="Times New Roman"/>
          <w:b/>
          <w:sz w:val="28"/>
          <w:szCs w:val="28"/>
        </w:rPr>
        <w:t xml:space="preserve"> месту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 остановк</w:t>
      </w:r>
      <w:r w:rsidR="00F00BFE" w:rsidRPr="0047650E">
        <w:rPr>
          <w:rFonts w:ascii="Times New Roman" w:hAnsi="Times New Roman" w:cs="Times New Roman"/>
          <w:b/>
          <w:sz w:val="28"/>
          <w:szCs w:val="28"/>
        </w:rPr>
        <w:t>и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>. Могут ли пассажиры начать высадку и посадку в трамвай в данной ситуации?</w:t>
      </w:r>
    </w:p>
    <w:p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могут начать высадку из трамвая и движение на посадку с тротуара, так как пассажиры пользуются преимуществом перед транспортными средствами;</w:t>
      </w:r>
    </w:p>
    <w:p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могут, уступив дорогу транспортным средствам, движущимся в попутном направлении, и убедившись в отсутствии транспортных средств, начать высадку и посадку.</w:t>
      </w:r>
    </w:p>
    <w:p w:rsidR="00E562E3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34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. Какие требования ПДД </w:t>
      </w:r>
      <w:r w:rsidR="008543FF" w:rsidRPr="0047650E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 соблюдать при движении на роликах и скейтборде?</w:t>
      </w:r>
    </w:p>
    <w:p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требования, относящиеся к велосипедистам;</w:t>
      </w:r>
    </w:p>
    <w:p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требования, относящиеся к велосипедистам и пешеходам;</w:t>
      </w:r>
    </w:p>
    <w:p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требования, относящиеся к пешеходам.</w:t>
      </w:r>
    </w:p>
    <w:p w:rsidR="00E562E3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35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. Опасно ли пешеходу пользоваться плеером или мобильным телефоном, </w:t>
      </w:r>
      <w:r w:rsidR="008543FF" w:rsidRPr="0047650E">
        <w:rPr>
          <w:rFonts w:ascii="Times New Roman" w:hAnsi="Times New Roman" w:cs="Times New Roman"/>
          <w:b/>
          <w:sz w:val="28"/>
          <w:szCs w:val="28"/>
        </w:rPr>
        <w:t>на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>девать наушники и капюшон?</w:t>
      </w:r>
    </w:p>
    <w:p w:rsidR="00E562E3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не опасно;</w:t>
      </w:r>
    </w:p>
    <w:p w:rsidR="00E562E3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2C2FE4" w:rsidRPr="0047650E">
        <w:rPr>
          <w:rFonts w:ascii="Times New Roman" w:hAnsi="Times New Roman" w:cs="Times New Roman"/>
          <w:sz w:val="28"/>
          <w:szCs w:val="28"/>
        </w:rPr>
        <w:t xml:space="preserve"> опасно;</w:t>
      </w:r>
    </w:p>
    <w:p w:rsidR="00E562E3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опасно, так как они отвлекают от наблюдения за </w:t>
      </w:r>
      <w:r w:rsidR="00FD195D" w:rsidRPr="0047650E">
        <w:rPr>
          <w:rFonts w:ascii="Times New Roman" w:hAnsi="Times New Roman" w:cs="Times New Roman"/>
          <w:sz w:val="28"/>
          <w:szCs w:val="28"/>
        </w:rPr>
        <w:t>транспортными средствами на проезжей части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62E3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36</w:t>
      </w:r>
      <w:r w:rsidR="00B1506F" w:rsidRPr="0047650E">
        <w:rPr>
          <w:rFonts w:ascii="Times New Roman" w:hAnsi="Times New Roman" w:cs="Times New Roman"/>
          <w:b/>
          <w:sz w:val="28"/>
          <w:szCs w:val="28"/>
        </w:rPr>
        <w:t>. Как должен поступить водитель, приближаясь к пешеходному переходу?</w:t>
      </w:r>
    </w:p>
    <w:p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sz w:val="28"/>
          <w:szCs w:val="28"/>
        </w:rPr>
        <w:t>с</w:t>
      </w:r>
      <w:r w:rsidR="00B1506F" w:rsidRPr="0047650E">
        <w:rPr>
          <w:rFonts w:ascii="Times New Roman" w:hAnsi="Times New Roman" w:cs="Times New Roman"/>
          <w:sz w:val="28"/>
          <w:szCs w:val="28"/>
        </w:rPr>
        <w:t>низить</w:t>
      </w:r>
      <w:r w:rsidRPr="0047650E">
        <w:rPr>
          <w:rFonts w:ascii="Times New Roman" w:hAnsi="Times New Roman" w:cs="Times New Roman"/>
          <w:sz w:val="28"/>
          <w:szCs w:val="28"/>
        </w:rPr>
        <w:t xml:space="preserve"> скорость и продолжать движение;</w:t>
      </w:r>
    </w:p>
    <w:p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sz w:val="28"/>
          <w:szCs w:val="28"/>
        </w:rPr>
        <w:t>с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низить скорость (при необходимости остановиться), пропустить </w:t>
      </w:r>
      <w:r w:rsidRPr="0047650E">
        <w:rPr>
          <w:rFonts w:ascii="Times New Roman" w:hAnsi="Times New Roman" w:cs="Times New Roman"/>
          <w:sz w:val="28"/>
          <w:szCs w:val="28"/>
        </w:rPr>
        <w:t>пешеходов и продолжить движение;</w:t>
      </w:r>
    </w:p>
    <w:p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с</w:t>
      </w:r>
      <w:r w:rsidR="00B1506F" w:rsidRPr="0047650E">
        <w:rPr>
          <w:rFonts w:ascii="Times New Roman" w:hAnsi="Times New Roman" w:cs="Times New Roman"/>
          <w:sz w:val="28"/>
          <w:szCs w:val="28"/>
        </w:rPr>
        <w:t>низить скорость и</w:t>
      </w:r>
      <w:r w:rsidR="008543FF" w:rsidRPr="0047650E">
        <w:rPr>
          <w:rFonts w:ascii="Times New Roman" w:hAnsi="Times New Roman" w:cs="Times New Roman"/>
          <w:sz w:val="28"/>
          <w:szCs w:val="28"/>
        </w:rPr>
        <w:t>,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одновременно подавая сигнал фарами, продолжить движение.</w:t>
      </w:r>
    </w:p>
    <w:p w:rsidR="00B1506F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37</w:t>
      </w:r>
      <w:r w:rsidR="00B1506F" w:rsidRPr="0047650E">
        <w:rPr>
          <w:rFonts w:ascii="Times New Roman" w:hAnsi="Times New Roman" w:cs="Times New Roman"/>
          <w:b/>
          <w:sz w:val="28"/>
          <w:szCs w:val="28"/>
        </w:rPr>
        <w:t>. Какие знаки запрещают движение пешеходов и где именно: «Автомагистраль», «Велосипедная дорожка», «Дорога для автомобилей», «Движение без остановки запрещено»?</w:t>
      </w:r>
    </w:p>
    <w:p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«Автомагистраль», «Дорога для автомобилей»</w:t>
      </w:r>
      <w:r w:rsidR="002C2FE4" w:rsidRPr="0047650E">
        <w:rPr>
          <w:rFonts w:ascii="Times New Roman" w:hAnsi="Times New Roman" w:cs="Times New Roman"/>
          <w:sz w:val="28"/>
          <w:szCs w:val="28"/>
        </w:rPr>
        <w:t>;</w:t>
      </w:r>
    </w:p>
    <w:p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2C2FE4" w:rsidRPr="0047650E">
        <w:rPr>
          <w:rFonts w:ascii="Times New Roman" w:hAnsi="Times New Roman" w:cs="Times New Roman"/>
          <w:sz w:val="28"/>
          <w:szCs w:val="28"/>
        </w:rPr>
        <w:t xml:space="preserve"> «Велосипедная дорожка»;</w:t>
      </w:r>
    </w:p>
    <w:p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«Движение без остановки запрещено».</w:t>
      </w:r>
    </w:p>
    <w:p w:rsidR="00B1506F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b/>
          <w:bCs/>
          <w:color w:val="000000"/>
          <w:sz w:val="28"/>
          <w:szCs w:val="28"/>
        </w:rPr>
        <w:t>38</w:t>
      </w:r>
      <w:r w:rsidR="009C0D61" w:rsidRPr="0047650E">
        <w:rPr>
          <w:b/>
          <w:bCs/>
          <w:color w:val="000000"/>
          <w:sz w:val="28"/>
          <w:szCs w:val="28"/>
        </w:rPr>
        <w:t xml:space="preserve">. </w:t>
      </w:r>
      <w:r w:rsidR="00B1506F" w:rsidRPr="0047650E">
        <w:rPr>
          <w:b/>
          <w:bCs/>
          <w:color w:val="000000"/>
          <w:sz w:val="28"/>
          <w:szCs w:val="28"/>
        </w:rPr>
        <w:t xml:space="preserve">Какое наказание применяется </w:t>
      </w:r>
      <w:r w:rsidR="008B63CE" w:rsidRPr="0047650E">
        <w:rPr>
          <w:b/>
          <w:bCs/>
          <w:color w:val="000000"/>
          <w:sz w:val="28"/>
          <w:szCs w:val="28"/>
        </w:rPr>
        <w:t>за</w:t>
      </w:r>
      <w:r w:rsidR="00B1506F" w:rsidRPr="0047650E">
        <w:rPr>
          <w:b/>
          <w:bCs/>
          <w:color w:val="000000"/>
          <w:sz w:val="28"/>
          <w:szCs w:val="28"/>
        </w:rPr>
        <w:t xml:space="preserve"> наруш</w:t>
      </w:r>
      <w:r w:rsidR="008B63CE" w:rsidRPr="0047650E">
        <w:rPr>
          <w:b/>
          <w:bCs/>
          <w:color w:val="000000"/>
          <w:sz w:val="28"/>
          <w:szCs w:val="28"/>
        </w:rPr>
        <w:t>ение</w:t>
      </w:r>
      <w:r w:rsidR="00B1506F" w:rsidRPr="0047650E">
        <w:rPr>
          <w:b/>
          <w:bCs/>
          <w:color w:val="000000"/>
          <w:sz w:val="28"/>
          <w:szCs w:val="28"/>
        </w:rPr>
        <w:t xml:space="preserve"> Правил дорожного движения</w:t>
      </w:r>
      <w:r w:rsidR="008B63CE" w:rsidRPr="0047650E">
        <w:rPr>
          <w:b/>
          <w:bCs/>
          <w:color w:val="000000"/>
          <w:sz w:val="28"/>
          <w:szCs w:val="28"/>
        </w:rPr>
        <w:t xml:space="preserve"> пешеходом или пассажиром транспортного средства</w:t>
      </w:r>
      <w:r w:rsidR="00B1506F" w:rsidRPr="0047650E">
        <w:rPr>
          <w:b/>
          <w:bCs/>
          <w:color w:val="000000"/>
          <w:sz w:val="28"/>
          <w:szCs w:val="28"/>
        </w:rPr>
        <w:t>?</w:t>
      </w:r>
    </w:p>
    <w:p w:rsidR="00B1506F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предупрежд</w:t>
      </w:r>
      <w:r w:rsidR="008B63CE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B63CE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штраф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C0D61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арестовывают нарушителя</w:t>
      </w:r>
      <w:r w:rsidR="008543F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0D61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39</w:t>
      </w:r>
      <w:r w:rsidR="009C0D61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из перечисленных случаев не относится к дорожно-транспортному происшествию?</w:t>
      </w:r>
    </w:p>
    <w:p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2C2FE4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столкновение велосипедистов во дворе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наезд на пешехода</w:t>
      </w: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пешеходном переходе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1506F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столкновение двух транспортных средств</w:t>
      </w: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дороге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0D61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40</w:t>
      </w:r>
      <w:r w:rsidR="009C0D61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какого возраста реб</w:t>
      </w:r>
      <w:r w:rsidR="008543F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нок может ездить на переднем сиденье легкового автомобиля, не оборудованного детским креслом?</w:t>
      </w:r>
    </w:p>
    <w:p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10 лет;</w:t>
      </w:r>
    </w:p>
    <w:p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2C2FE4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12 лет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1506F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14 лет.</w:t>
      </w:r>
    </w:p>
    <w:p w:rsidR="009C0D61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41</w:t>
      </w:r>
      <w:r w:rsidR="009C0D61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какой группе знаков относятся знаки в форме треугольника с </w:t>
      </w:r>
      <w:r w:rsidR="008B63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белым фоном,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красной каймой</w:t>
      </w:r>
      <w:r w:rsidR="008B63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черным рисунком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C2FE4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2C2FE4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предупреждающие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знаки приоритета;</w:t>
      </w:r>
    </w:p>
    <w:p w:rsidR="00B1506F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информационные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0D61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42</w:t>
      </w:r>
      <w:r w:rsidR="009C0D61" w:rsidRPr="004765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Как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ие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дорожны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е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знак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и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950" w:rsidRPr="0047650E">
        <w:rPr>
          <w:rFonts w:ascii="Times New Roman" w:hAnsi="Times New Roman" w:cs="Times New Roman"/>
          <w:b/>
          <w:sz w:val="28"/>
          <w:szCs w:val="28"/>
        </w:rPr>
        <w:t>обозначают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участок проезжей части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,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 xml:space="preserve"> трамвайных путей</w:t>
      </w:r>
      <w:r w:rsidR="008543FF" w:rsidRPr="0047650E">
        <w:rPr>
          <w:rFonts w:ascii="Times New Roman" w:hAnsi="Times New Roman" w:cs="Times New Roman"/>
          <w:b/>
          <w:sz w:val="28"/>
          <w:szCs w:val="28"/>
        </w:rPr>
        <w:t>,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выделенный для движения пешеходов через дорогу?</w:t>
      </w:r>
    </w:p>
    <w:p w:rsidR="009C0D61" w:rsidRPr="0047650E" w:rsidRDefault="00B4105B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знак</w:t>
      </w:r>
      <w:r w:rsidRPr="0047650E">
        <w:rPr>
          <w:rFonts w:ascii="Times New Roman" w:hAnsi="Times New Roman" w:cs="Times New Roman"/>
          <w:sz w:val="28"/>
          <w:szCs w:val="28"/>
        </w:rPr>
        <w:t>и 5.19.1 и 5.19.2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«Пешеходный переход»;</w:t>
      </w:r>
    </w:p>
    <w:p w:rsidR="009C0D61" w:rsidRPr="0047650E" w:rsidRDefault="00B4105B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знак «Движение прямо»;</w:t>
      </w:r>
    </w:p>
    <w:p w:rsidR="009C0D61" w:rsidRPr="0047650E" w:rsidRDefault="00B4105B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оба знака.</w:t>
      </w:r>
    </w:p>
    <w:p w:rsidR="009C0D61" w:rsidRPr="0047650E" w:rsidRDefault="00A9620D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43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Где можно переходить дорогу вне населенного пункта, если нет пешеходного перехода?</w:t>
      </w:r>
    </w:p>
    <w:p w:rsidR="009C0D61" w:rsidRPr="0047650E" w:rsidRDefault="00D137F0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в местах,</w:t>
      </w:r>
      <w:r w:rsidR="002C2FE4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9C0D61" w:rsidRPr="0047650E">
        <w:rPr>
          <w:rFonts w:ascii="Times New Roman" w:hAnsi="Times New Roman" w:cs="Times New Roman"/>
          <w:sz w:val="28"/>
          <w:szCs w:val="28"/>
        </w:rPr>
        <w:t>без разделительной полосы и ограждений там, где дорога хорошо просматривается в обе стороны;</w:t>
      </w:r>
    </w:p>
    <w:p w:rsidR="009C0D61" w:rsidRPr="0047650E" w:rsidRDefault="00D137F0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в местах, где установлен знак, ограничивающий скорость движения транспортных средств;</w:t>
      </w:r>
    </w:p>
    <w:p w:rsidR="009C0D61" w:rsidRPr="0047650E" w:rsidRDefault="00D137F0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в любом месте, </w:t>
      </w:r>
      <w:r w:rsidR="008543FF" w:rsidRPr="0047650E">
        <w:rPr>
          <w:rFonts w:ascii="Times New Roman" w:hAnsi="Times New Roman" w:cs="Times New Roman"/>
          <w:sz w:val="28"/>
          <w:szCs w:val="28"/>
        </w:rPr>
        <w:t>если нет помехи для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8543FF" w:rsidRPr="0047650E">
        <w:rPr>
          <w:rFonts w:ascii="Times New Roman" w:hAnsi="Times New Roman" w:cs="Times New Roman"/>
          <w:sz w:val="28"/>
          <w:szCs w:val="28"/>
        </w:rPr>
        <w:t>я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транспортных средств.</w:t>
      </w:r>
    </w:p>
    <w:p w:rsidR="0040707D" w:rsidRPr="0047650E" w:rsidRDefault="00A9620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47650E">
        <w:rPr>
          <w:b/>
          <w:sz w:val="28"/>
          <w:szCs w:val="28"/>
        </w:rPr>
        <w:t>44</w:t>
      </w:r>
      <w:r w:rsidR="0040707D" w:rsidRPr="0047650E">
        <w:rPr>
          <w:b/>
          <w:sz w:val="28"/>
          <w:szCs w:val="28"/>
        </w:rPr>
        <w:t xml:space="preserve">. </w:t>
      </w:r>
      <w:r w:rsidR="0040707D" w:rsidRPr="0047650E">
        <w:rPr>
          <w:rStyle w:val="a6"/>
          <w:b/>
          <w:i w:val="0"/>
          <w:szCs w:val="28"/>
        </w:rPr>
        <w:t xml:space="preserve"> </w:t>
      </w:r>
      <w:r w:rsidR="0040707D" w:rsidRPr="0047650E">
        <w:rPr>
          <w:b/>
          <w:bCs/>
          <w:sz w:val="28"/>
          <w:szCs w:val="28"/>
        </w:rPr>
        <w:t>Являются ли тротуары и обочины элементами дороги?</w:t>
      </w:r>
    </w:p>
    <w:p w:rsidR="0040707D" w:rsidRPr="0047650E" w:rsidRDefault="0040707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Cs/>
          <w:sz w:val="28"/>
          <w:szCs w:val="28"/>
        </w:rPr>
      </w:pPr>
      <w:r w:rsidRPr="0047650E">
        <w:rPr>
          <w:bCs/>
          <w:sz w:val="28"/>
          <w:szCs w:val="28"/>
        </w:rPr>
        <w:t>1) да;</w:t>
      </w:r>
    </w:p>
    <w:p w:rsidR="0040707D" w:rsidRPr="0047650E" w:rsidRDefault="0040707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Cs/>
          <w:sz w:val="28"/>
          <w:szCs w:val="28"/>
        </w:rPr>
      </w:pPr>
      <w:r w:rsidRPr="0047650E">
        <w:rPr>
          <w:bCs/>
          <w:sz w:val="28"/>
          <w:szCs w:val="28"/>
        </w:rPr>
        <w:t>2) нет.</w:t>
      </w:r>
    </w:p>
    <w:p w:rsidR="00A9620D" w:rsidRPr="0047650E" w:rsidRDefault="00A9620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:rsidR="00112E10" w:rsidRPr="0047650E" w:rsidRDefault="00112E10" w:rsidP="00112E10">
      <w:pPr>
        <w:spacing w:after="0"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6-7 КЛАССЫ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Тестовые задания для учащихся 6-7 классов общеобразовательной организации предусматривают развитие следующих компетенций</w:t>
      </w:r>
      <w:r w:rsidR="008543FF" w:rsidRPr="0047650E">
        <w:rPr>
          <w:rFonts w:ascii="Times New Roman" w:hAnsi="Times New Roman" w:cs="Times New Roman"/>
          <w:sz w:val="28"/>
          <w:szCs w:val="28"/>
        </w:rPr>
        <w:t>.</w:t>
      </w:r>
    </w:p>
    <w:p w:rsidR="00CA0A69" w:rsidRPr="0047650E" w:rsidRDefault="00112E10" w:rsidP="00CA0A69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1. Знание </w:t>
      </w:r>
      <w:r w:rsidR="00CA0A69" w:rsidRPr="0047650E">
        <w:rPr>
          <w:rFonts w:ascii="Times New Roman" w:hAnsi="Times New Roman" w:cs="Times New Roman"/>
          <w:sz w:val="28"/>
          <w:szCs w:val="28"/>
        </w:rPr>
        <w:t xml:space="preserve">некоторых основных понятий и терминов </w:t>
      </w:r>
      <w:r w:rsidR="008543FF" w:rsidRPr="0047650E">
        <w:rPr>
          <w:rFonts w:ascii="Times New Roman" w:hAnsi="Times New Roman" w:cs="Times New Roman"/>
          <w:sz w:val="28"/>
          <w:szCs w:val="28"/>
        </w:rPr>
        <w:t>ПДД</w:t>
      </w:r>
      <w:r w:rsidR="00CA0A69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12E10" w:rsidRPr="0047650E" w:rsidRDefault="00112E10" w:rsidP="00CA0A69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2. Знание типов перекрестков</w:t>
      </w:r>
      <w:r w:rsidR="00CA0A69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12E10" w:rsidRPr="0047650E" w:rsidRDefault="00112E10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3. Знание определения понятия «тормозной путь»</w:t>
      </w:r>
      <w:r w:rsidR="00CA0A69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112E10" w:rsidRPr="0047650E">
        <w:rPr>
          <w:rFonts w:ascii="Times New Roman" w:hAnsi="Times New Roman" w:cs="Times New Roman"/>
          <w:sz w:val="28"/>
          <w:szCs w:val="28"/>
        </w:rPr>
        <w:t>. Понимание основ регулирования дорожного движения:</w:t>
      </w:r>
    </w:p>
    <w:p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знание признаков регулируемого перекрестка.</w:t>
      </w:r>
    </w:p>
    <w:p w:rsidR="00112E10" w:rsidRPr="0047650E" w:rsidRDefault="00CA0A69" w:rsidP="00CA0A69">
      <w:pPr>
        <w:pStyle w:val="a3"/>
        <w:tabs>
          <w:tab w:val="left" w:pos="851"/>
          <w:tab w:val="left" w:pos="993"/>
        </w:tabs>
        <w:spacing w:after="0" w:line="36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5. </w:t>
      </w:r>
      <w:r w:rsidR="00112E10" w:rsidRPr="0047650E">
        <w:rPr>
          <w:rFonts w:ascii="Times New Roman" w:hAnsi="Times New Roman" w:cs="Times New Roman"/>
          <w:sz w:val="28"/>
          <w:szCs w:val="28"/>
        </w:rPr>
        <w:t>Знание правил безопасного поведения на дорогах для пешехода и пассажира:</w:t>
      </w:r>
    </w:p>
    <w:p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понимание зависимости между длиной тормозного пути транспортного средства и погодными условиями;</w:t>
      </w:r>
    </w:p>
    <w:p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знание дополнительных требований к движению велосипедистов и водителей мопедов;</w:t>
      </w:r>
    </w:p>
    <w:p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знание технических условий эксплуатации велосипеда</w:t>
      </w:r>
      <w:r w:rsidRPr="0047650E">
        <w:rPr>
          <w:rFonts w:ascii="Times New Roman" w:hAnsi="Times New Roman" w:cs="Times New Roman"/>
          <w:sz w:val="28"/>
          <w:szCs w:val="28"/>
        </w:rPr>
        <w:t>.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A9620D" w:rsidRPr="0047650E" w:rsidRDefault="00A9620D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12E10" w:rsidRPr="0047650E" w:rsidRDefault="00112E10" w:rsidP="00112E10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 Что означает термин «перекресток»?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Считаются перекрестками также и выезды с прилегающих территорий;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прилегающих территорий.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Что означает термин «механическое транспортное средство»?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транспортное средство, приводимое в движение двигателем;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транспортное средство, приводимое в движение двигателем. Термин распространяется также на любые тракторы и самоходные машины.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Что означает термин полоса движения?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любая из продольных полос проезжей части, обозначенная или не обозначенная разметкой и имеющая ширину</w:t>
      </w:r>
      <w:r w:rsidR="008543FF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достаточную для движения автомобилей в один ряд;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любая из продольных полос проезжей части, обозначенная разметкой и имеющая ширину</w:t>
      </w:r>
      <w:r w:rsidR="008543FF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достаточную для движения автомобилей в один ряд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 Что означает термин «полоса для велосипедистов»?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полоса проезжей части, предназначенная для движения на велосипедах и мопедах, отделенная от остальной проезжей части горизонтальной разметкой 1.1, 1.23.3 и обозначенная знаком 5.14.2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полоса проезжей части, предназначенная для движения на велосипедах, отделенная от остальной проезжей части горизонтальной разметкой 1.1, 1.23.3 и обозначенная знаком 5.14.2.</w:t>
      </w:r>
    </w:p>
    <w:p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Что означает термин «велосипедная дорожка»?</w:t>
      </w:r>
    </w:p>
    <w:p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конструктивно отделенный от проезжей части 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тротуара элемент дороги (либо отдельная дорога), предназначенный для движения велосипедистов и обозначенны</w:t>
      </w:r>
      <w:r w:rsidR="00387E6A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знаком 4.4.1;</w:t>
      </w:r>
    </w:p>
    <w:p w:rsidR="00387E6A" w:rsidRPr="0047650E" w:rsidRDefault="00387E6A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2) конструктивно отделенный от проезжей части 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тротуара элемент дороги (либо отдельная дорога), предназначенный для движения велосипедистов.</w:t>
      </w:r>
    </w:p>
    <w:p w:rsidR="00112E10" w:rsidRPr="0047650E" w:rsidRDefault="00387E6A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 Что означает термин «недостаточная видимость»?</w:t>
      </w:r>
    </w:p>
    <w:p w:rsidR="00387E6A" w:rsidRPr="0047650E" w:rsidRDefault="00387E6A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видимость дороги менее 300 м в условиях тумана, дождя, снегопада и т.п., а также в сумерки.</w:t>
      </w:r>
    </w:p>
    <w:p w:rsidR="00387E6A" w:rsidRPr="0047650E" w:rsidRDefault="00387E6A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видимость дороги менее 300 м.</w:t>
      </w:r>
    </w:p>
    <w:p w:rsidR="00387E6A" w:rsidRPr="0047650E" w:rsidRDefault="00387E6A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 Что означает термин «ограниченная видимость»?</w:t>
      </w:r>
    </w:p>
    <w:p w:rsidR="00387E6A" w:rsidRPr="0047650E" w:rsidRDefault="00387E6A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видимость водителем дороги в направлении движения, ограниченная рельефом местности, геометрическими параметрами дороги, растительностью, строениями, сооружениями или иными объектами, в том числе транспортными средствами;</w:t>
      </w:r>
    </w:p>
    <w:p w:rsidR="00387E6A" w:rsidRPr="0047650E" w:rsidRDefault="00387E6A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="00FB47C5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видимость водителем дороги в направлении движения, ограниченная рельефом местности, геометрическими параметрами дороги</w:t>
      </w:r>
      <w:r w:rsidR="00054BCE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4BCE" w:rsidRPr="0047650E" w:rsidRDefault="00054BCE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Что означает термин «остановка»?</w:t>
      </w:r>
    </w:p>
    <w:p w:rsidR="00054BCE" w:rsidRPr="0047650E" w:rsidRDefault="00054BCE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пассажиров, либо загрузки или разгрузки транспортного средства;</w:t>
      </w:r>
    </w:p>
    <w:p w:rsidR="00054BCE" w:rsidRPr="0047650E" w:rsidRDefault="00054BCE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пассажиров.</w:t>
      </w:r>
    </w:p>
    <w:p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9. Что означает термин «стоянка»?</w:t>
      </w:r>
    </w:p>
    <w:p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это преднамеренное прекращение движения на время не более 5 мин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это преднамеренное прекращение движения на время более 5 мин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 п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причинам, не связанным с посадкой или высадкой пассажиров;</w:t>
      </w:r>
    </w:p>
    <w:p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преднамеренное прекращение движения транспортного средства</w:t>
      </w:r>
      <w:r w:rsidR="00B970EA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время более 5 минут по причинам, не связанным с посадкой или высадкой пассажиров либо загрузкой или разгрузкой транспортного средства.</w:t>
      </w:r>
    </w:p>
    <w:p w:rsidR="00054BCE" w:rsidRPr="0047650E" w:rsidRDefault="004710C8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="00EF4F9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«перестроение»?</w:t>
      </w:r>
    </w:p>
    <w:p w:rsidR="00EF4F97" w:rsidRPr="0047650E" w:rsidRDefault="00EF4F97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выезд из занимаемой полосы или занимаемого ряда с сохранением первоначального направления движения;</w:t>
      </w:r>
    </w:p>
    <w:p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выезд из занимаемой полосы или занимаемого ряда.</w:t>
      </w:r>
    </w:p>
    <w:p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4710C8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«пешеходная дорожка»?</w:t>
      </w:r>
    </w:p>
    <w:p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обустроенная или приспособленная для движения пешеходов полоса земли либо поверхность искусственного сооружения, обозначенная знаком 4.5.1;</w:t>
      </w:r>
    </w:p>
    <w:p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обустроенная или приспособленная для движения пешеходов полоса земли;</w:t>
      </w:r>
    </w:p>
    <w:p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обустроенная или приспособленная для движения пешеходов полоса земли либо поверхность искусственного сооружения. </w:t>
      </w:r>
    </w:p>
    <w:p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4710C8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«пешеходная зона»?</w:t>
      </w:r>
    </w:p>
    <w:p w:rsidR="00CE3E84" w:rsidRPr="0047650E" w:rsidRDefault="00CE3E84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1) территория, предназначенная для движения пешеходов;</w:t>
      </w:r>
    </w:p>
    <w:p w:rsidR="00CE3E84" w:rsidRPr="0047650E" w:rsidRDefault="00CE3E84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территория, предназначенная для движения пешеходов, начало и конец которой обозначены соответственно знаками 5.33 и 5.34. </w:t>
      </w:r>
    </w:p>
    <w:p w:rsidR="00A9620D" w:rsidRPr="0047650E" w:rsidRDefault="00A9620D" w:rsidP="006B11B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9620D" w:rsidRPr="0047650E" w:rsidRDefault="00A9620D" w:rsidP="006B11B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B11B9" w:rsidRPr="0047650E" w:rsidRDefault="00CE3E84" w:rsidP="006B11B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4710C8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B11B9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означает термин «регулировщик»?</w:t>
      </w:r>
    </w:p>
    <w:p w:rsidR="00EF4F97" w:rsidRPr="0047650E" w:rsidRDefault="006B11B9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лицо, наделенное в установленном порядке полномочиями по регулированию дорожного движения с помощью сигналов, установленных Правилами, и непосредственно осуществляющее указанное регулирование. Регулировщик должен быть в форменной одежде и (или) иметь отличительный знак и экипировку</w:t>
      </w:r>
      <w:r w:rsidR="00591925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70EA" w:rsidRPr="0047650E" w:rsidRDefault="00B970EA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лицо, осуществляющее регулирование дорожного движения.</w:t>
      </w:r>
    </w:p>
    <w:p w:rsidR="00B970EA" w:rsidRPr="0047650E" w:rsidRDefault="00B970EA" w:rsidP="00B970EA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 Что означает термин «транспортное средство»?</w:t>
      </w:r>
    </w:p>
    <w:p w:rsidR="00B970EA" w:rsidRPr="0047650E" w:rsidRDefault="00870A1A" w:rsidP="00B970E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механическое средство, предназначенное для перевозки по дорогам людей, грузов и оборудования;</w:t>
      </w:r>
    </w:p>
    <w:p w:rsidR="00870A1A" w:rsidRPr="0047650E" w:rsidRDefault="00870A1A" w:rsidP="00B970E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устройство, предназначенное для перевозки по дорогам людей, грузов и оборудования, установленного на нем. </w:t>
      </w:r>
    </w:p>
    <w:p w:rsidR="00870A1A" w:rsidRPr="0047650E" w:rsidRDefault="00870A1A" w:rsidP="00387E6A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2E10" w:rsidRPr="0047650E" w:rsidRDefault="00112E10" w:rsidP="00387E6A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РЕГУЛИРОВАНИЕ ДОРОЖНОГО ДВИЖЕНИЯ</w:t>
      </w:r>
    </w:p>
    <w:p w:rsidR="00112E10" w:rsidRPr="0047650E" w:rsidRDefault="00112E10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CA0A69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Перекресток, где очередность движения определяется сигналами светофора или регулировщика считается: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регулируемым;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нерегулируемым; 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такого определения нет.</w:t>
      </w:r>
    </w:p>
    <w:p w:rsidR="00870A1A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16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967A47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Какой сигнал, расположенный на железнодорожном переезде</w:t>
      </w:r>
      <w:r w:rsidR="00395303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разрешает движение транспортных средств через переезд?</w:t>
      </w:r>
    </w:p>
    <w:p w:rsidR="00967A47" w:rsidRPr="0047650E" w:rsidRDefault="00967A4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зеленый:</w:t>
      </w:r>
    </w:p>
    <w:p w:rsidR="00967A47" w:rsidRPr="0047650E" w:rsidRDefault="00967A4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круглый бело-лунный мигающий сигнал.</w:t>
      </w:r>
    </w:p>
    <w:p w:rsidR="00967A47" w:rsidRPr="0047650E" w:rsidRDefault="00CA0A69" w:rsidP="00967A4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В каких случаях разрешается движение транспортных средств через железнодорожный переезд</w:t>
      </w:r>
      <w:r w:rsidR="00406A1D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при выключенных мигающих бело-лунном и красном сигналах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:rsidR="00967A47" w:rsidRPr="0047650E" w:rsidRDefault="00406A1D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движение разрешается при отсутствии в пределах видимости приближающегося к переезду поезда (локомотива, дрезины);</w:t>
      </w:r>
    </w:p>
    <w:p w:rsidR="00406A1D" w:rsidRPr="0047650E" w:rsidRDefault="00406A1D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 любое время.</w:t>
      </w:r>
    </w:p>
    <w:p w:rsidR="00124214" w:rsidRPr="0047650E" w:rsidRDefault="00CA0A69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</w:t>
      </w:r>
      <w:r w:rsidR="00124214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Обязан ли водитель, при движении</w:t>
      </w:r>
      <w:r w:rsidR="00124214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направлении стрелки, включенной в дополнительной секции одновременно с желтым или красным сигналом светофора, уступить дорогу транспортным средствам, движущимся с других направлений?</w:t>
      </w:r>
    </w:p>
    <w:p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2)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24214" w:rsidRPr="0047650E" w:rsidRDefault="00CA0A69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</w:t>
      </w:r>
      <w:r w:rsidR="00124214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Разрешается ли движение</w:t>
      </w:r>
      <w:r w:rsidR="00124214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потока транспортных средств, если регулировщик стоит к потоку правым боком и вытянул правую руку вперед?</w:t>
      </w:r>
    </w:p>
    <w:p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:rsidR="00910BCE" w:rsidRPr="0047650E" w:rsidRDefault="00CA0A69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910BCE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Разрешается ли движение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пешеходов за спиной регулировщика, </w:t>
      </w:r>
      <w:r w:rsidR="00395303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его 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правая рука вытянута вперед?</w:t>
      </w:r>
    </w:p>
    <w:p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2E10" w:rsidRPr="0047650E" w:rsidRDefault="00112E10" w:rsidP="00112E10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БЕЗОПАСНОГО ПОВЕДЕНИЯ НА ДОРОГЕ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Отметьте </w:t>
      </w:r>
      <w:r w:rsidR="00DD5E1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типы перекрестков: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крестообразные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Т-образные;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12E10" w:rsidRPr="0047650E" w:rsidRDefault="00DD5E1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У-образные;</w:t>
      </w:r>
    </w:p>
    <w:p w:rsidR="00112E10" w:rsidRPr="0047650E" w:rsidRDefault="00DD5E1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круговым движением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D5E17" w:rsidRPr="0047650E" w:rsidRDefault="00DD5E1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все перечисленные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При движении автомобиля по мокрой дороге тормозной путь: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уменьшается</w:t>
      </w:r>
      <w:r w:rsidR="00183094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остается без изменений</w:t>
      </w:r>
      <w:r w:rsidR="00183094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) 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увеличивается</w:t>
      </w:r>
      <w:r w:rsidR="00183094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Тормозной путь автомобиля – это: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расстояние, пройденное автомобилем с момента обнаружения водителем опасности до полной остановки; 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расстояние, пройденное автомобилем с момента нажатия водителем педали тормоза до полной остановки;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тормозной след от шин автомобиля.</w:t>
      </w:r>
    </w:p>
    <w:p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112E10" w:rsidRPr="0047650E">
        <w:rPr>
          <w:rFonts w:ascii="Times New Roman" w:hAnsi="Times New Roman" w:cs="Times New Roman"/>
          <w:b/>
          <w:sz w:val="28"/>
          <w:szCs w:val="28"/>
        </w:rPr>
        <w:t>4. Какая максимальная скорость разрешена в населенных пунктах?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50 </w:t>
      </w: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км/час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2) 60 км/час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3) 80 км/час.</w:t>
      </w:r>
    </w:p>
    <w:p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b/>
          <w:color w:val="000000"/>
          <w:sz w:val="28"/>
          <w:szCs w:val="28"/>
          <w:shd w:val="clear" w:color="auto" w:fill="FFFFFF"/>
        </w:rPr>
        <w:t>5.</w:t>
      </w:r>
      <w:r w:rsidR="00112E10" w:rsidRPr="0047650E">
        <w:rPr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b/>
          <w:color w:val="000000"/>
          <w:sz w:val="28"/>
          <w:szCs w:val="28"/>
          <w:shd w:val="clear" w:color="auto" w:fill="FFFFFF"/>
        </w:rPr>
        <w:t>В каких случаях разрешается движение велосипедистов в возрасте старше 14 лет по правому краю проезжей части?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1) отсутствуют велосипедная и </w:t>
      </w:r>
      <w:proofErr w:type="spellStart"/>
      <w:r w:rsidRPr="0047650E">
        <w:rPr>
          <w:color w:val="000000"/>
          <w:sz w:val="28"/>
          <w:szCs w:val="28"/>
        </w:rPr>
        <w:t>велопешеходная</w:t>
      </w:r>
      <w:proofErr w:type="spellEnd"/>
      <w:r w:rsidRPr="0047650E">
        <w:rPr>
          <w:color w:val="000000"/>
          <w:sz w:val="28"/>
          <w:szCs w:val="28"/>
        </w:rPr>
        <w:t xml:space="preserve"> дорожки, полоса для велосипедистов либо отсутствует возможность двигаться по ним;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габаритная ширина велосипеда, прицепа к нему либо перевозимого груза превышает 1 м;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lastRenderedPageBreak/>
        <w:t>3) движение велосипедистов осуществляется в колоннах;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4) все ответы верны.</w:t>
      </w:r>
    </w:p>
    <w:p w:rsidR="00A9620D" w:rsidRPr="0047650E" w:rsidRDefault="00A9620D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A9620D" w:rsidRPr="0047650E" w:rsidRDefault="00A9620D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112E10" w:rsidRPr="0047650E" w:rsidRDefault="00CA0A69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7650E">
        <w:rPr>
          <w:rStyle w:val="c0"/>
          <w:b/>
          <w:color w:val="000000"/>
          <w:sz w:val="28"/>
          <w:szCs w:val="28"/>
        </w:rPr>
        <w:t>2</w:t>
      </w:r>
      <w:r w:rsidR="00112E10" w:rsidRPr="0047650E">
        <w:rPr>
          <w:rStyle w:val="c0"/>
          <w:b/>
          <w:color w:val="000000"/>
          <w:sz w:val="28"/>
          <w:szCs w:val="28"/>
        </w:rPr>
        <w:t>6. Должен ли велосипедист, движущийся по правому краю проезжей части</w:t>
      </w:r>
      <w:r w:rsidR="00183094" w:rsidRPr="0047650E">
        <w:rPr>
          <w:rStyle w:val="c0"/>
          <w:b/>
          <w:color w:val="000000"/>
          <w:sz w:val="28"/>
          <w:szCs w:val="28"/>
        </w:rPr>
        <w:t>,</w:t>
      </w:r>
      <w:r w:rsidR="00112E10" w:rsidRPr="0047650E">
        <w:rPr>
          <w:rStyle w:val="c0"/>
          <w:b/>
          <w:color w:val="000000"/>
          <w:sz w:val="28"/>
          <w:szCs w:val="28"/>
        </w:rPr>
        <w:t xml:space="preserve"> руководствоваться сигналами транспортного светофора?</w:t>
      </w:r>
    </w:p>
    <w:p w:rsidR="00112E10" w:rsidRPr="0047650E" w:rsidRDefault="00112E10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да;</w:t>
      </w:r>
    </w:p>
    <w:p w:rsidR="00112E10" w:rsidRPr="0047650E" w:rsidRDefault="00112E10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нет</w:t>
      </w:r>
      <w:r w:rsidR="00183094" w:rsidRPr="0047650E">
        <w:rPr>
          <w:color w:val="000000"/>
          <w:sz w:val="28"/>
          <w:szCs w:val="28"/>
        </w:rPr>
        <w:t>.</w:t>
      </w:r>
    </w:p>
    <w:p w:rsidR="00112E10" w:rsidRPr="0047650E" w:rsidRDefault="00CA0A69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bCs/>
          <w:sz w:val="28"/>
          <w:szCs w:val="28"/>
        </w:rPr>
      </w:pPr>
      <w:r w:rsidRPr="0047650E">
        <w:rPr>
          <w:b/>
          <w:bCs/>
          <w:sz w:val="28"/>
          <w:szCs w:val="28"/>
        </w:rPr>
        <w:t>2</w:t>
      </w:r>
      <w:r w:rsidR="00112E10" w:rsidRPr="0047650E">
        <w:rPr>
          <w:b/>
          <w:bCs/>
          <w:sz w:val="28"/>
          <w:szCs w:val="28"/>
        </w:rPr>
        <w:t xml:space="preserve">7. </w:t>
      </w:r>
      <w:r w:rsidR="00112E10" w:rsidRPr="0047650E">
        <w:rPr>
          <w:b/>
          <w:sz w:val="28"/>
          <w:szCs w:val="28"/>
        </w:rPr>
        <w:t>Что означает подаваемый рукой сигнал велосипедиста – «поднятая вверх рука»?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о повороте направо;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о повороте налево; </w:t>
      </w:r>
    </w:p>
    <w:p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о торможении и остановке.</w:t>
      </w:r>
    </w:p>
    <w:p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7650E">
        <w:rPr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b/>
          <w:color w:val="000000"/>
          <w:sz w:val="28"/>
          <w:szCs w:val="28"/>
          <w:shd w:val="clear" w:color="auto" w:fill="FFFFFF"/>
        </w:rPr>
        <w:t>8. Разрешено ли перевозить пассажира на одноместном велосипеде?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1) можно; 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2) не разрешается; 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  <w:shd w:val="clear" w:color="auto" w:fill="FFFFFF"/>
        </w:rPr>
        <w:t>3) можно только в присутствии родителей.</w:t>
      </w:r>
    </w:p>
    <w:p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7650E">
        <w:rPr>
          <w:rStyle w:val="c0"/>
          <w:b/>
          <w:color w:val="000000"/>
          <w:sz w:val="28"/>
          <w:szCs w:val="28"/>
        </w:rPr>
        <w:t>2</w:t>
      </w:r>
      <w:r w:rsidR="00112E10" w:rsidRPr="0047650E">
        <w:rPr>
          <w:rStyle w:val="c0"/>
          <w:b/>
          <w:color w:val="000000"/>
          <w:sz w:val="28"/>
          <w:szCs w:val="28"/>
        </w:rPr>
        <w:t>9. В каком возрасте разрешается движение водителям мопедов по правому краю проезжей части в один ряд, либо по полосе для велосипедистов?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rStyle w:val="c0"/>
          <w:color w:val="000000"/>
          <w:sz w:val="28"/>
          <w:szCs w:val="28"/>
        </w:rPr>
        <w:t xml:space="preserve">1) </w:t>
      </w:r>
      <w:r w:rsidRPr="0047650E">
        <w:rPr>
          <w:color w:val="000000"/>
          <w:sz w:val="28"/>
          <w:szCs w:val="28"/>
        </w:rPr>
        <w:t xml:space="preserve">12 лет; 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старше 16 лет;</w:t>
      </w:r>
    </w:p>
    <w:p w:rsidR="00112E10" w:rsidRPr="0047650E" w:rsidRDefault="00112E10" w:rsidP="006467B3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3) 18 лет. </w:t>
      </w:r>
    </w:p>
    <w:p w:rsidR="00112E10" w:rsidRPr="0047650E" w:rsidRDefault="00CA0A69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7650E">
        <w:rPr>
          <w:rStyle w:val="c0"/>
          <w:b/>
          <w:color w:val="000000"/>
          <w:sz w:val="28"/>
          <w:szCs w:val="28"/>
        </w:rPr>
        <w:t>3</w:t>
      </w:r>
      <w:r w:rsidR="00112E10" w:rsidRPr="0047650E">
        <w:rPr>
          <w:rStyle w:val="c0"/>
          <w:b/>
          <w:color w:val="000000"/>
          <w:sz w:val="28"/>
          <w:szCs w:val="28"/>
        </w:rPr>
        <w:t xml:space="preserve">0. </w:t>
      </w:r>
      <w:r w:rsidR="000A74A1" w:rsidRPr="0047650E">
        <w:rPr>
          <w:rStyle w:val="c0"/>
          <w:b/>
          <w:color w:val="000000"/>
          <w:sz w:val="28"/>
          <w:szCs w:val="28"/>
        </w:rPr>
        <w:t>Разрешается</w:t>
      </w:r>
      <w:r w:rsidR="00112E10" w:rsidRPr="0047650E">
        <w:rPr>
          <w:rStyle w:val="c0"/>
          <w:b/>
          <w:color w:val="000000"/>
          <w:sz w:val="28"/>
          <w:szCs w:val="28"/>
        </w:rPr>
        <w:t xml:space="preserve"> ли водителю мопеда пересекать дорогу по пешеходным переходам?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1) можно; 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2) запрещается; 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  <w:shd w:val="clear" w:color="auto" w:fill="FFFFFF"/>
        </w:rPr>
        <w:t>3) можно</w:t>
      </w:r>
      <w:r w:rsidRPr="0047650E">
        <w:rPr>
          <w:rStyle w:val="c0"/>
          <w:color w:val="000000"/>
          <w:sz w:val="28"/>
          <w:szCs w:val="28"/>
        </w:rPr>
        <w:t>, если это не мешает пешеходам.</w:t>
      </w:r>
    </w:p>
    <w:p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47650E">
        <w:rPr>
          <w:rStyle w:val="c0"/>
          <w:b/>
          <w:color w:val="000000"/>
          <w:sz w:val="28"/>
          <w:szCs w:val="28"/>
          <w:shd w:val="clear" w:color="auto" w:fill="FFFFFF"/>
        </w:rPr>
        <w:t>3</w:t>
      </w:r>
      <w:r w:rsidR="00112E10" w:rsidRPr="0047650E">
        <w:rPr>
          <w:rStyle w:val="c0"/>
          <w:b/>
          <w:color w:val="000000"/>
          <w:sz w:val="28"/>
          <w:szCs w:val="28"/>
          <w:shd w:val="clear" w:color="auto" w:fill="FFFFFF"/>
        </w:rPr>
        <w:t>1.</w:t>
      </w:r>
      <w:r w:rsidR="00112E10"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Style w:val="c0"/>
          <w:b/>
          <w:color w:val="000000"/>
          <w:sz w:val="28"/>
          <w:szCs w:val="28"/>
          <w:shd w:val="clear" w:color="auto" w:fill="FFFFFF"/>
        </w:rPr>
        <w:t>Какой груз запрещается перевозить на велосипеде и мопеде?</w:t>
      </w:r>
    </w:p>
    <w:p w:rsidR="000A74A1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а) 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>весом более 10 кг;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>б)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выступающи</w:t>
      </w:r>
      <w:r w:rsidR="000A74A1" w:rsidRPr="0047650E">
        <w:rPr>
          <w:rStyle w:val="c0"/>
          <w:color w:val="000000"/>
          <w:sz w:val="28"/>
          <w:szCs w:val="28"/>
          <w:shd w:val="clear" w:color="auto" w:fill="FFFFFF"/>
        </w:rPr>
        <w:t>й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более чем на 0,5</w:t>
      </w:r>
      <w:r w:rsidR="00183094"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>м по длине и ширине за габариты или мешающий управлению;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7650E">
        <w:rPr>
          <w:rStyle w:val="c0"/>
          <w:color w:val="000000"/>
          <w:sz w:val="28"/>
          <w:szCs w:val="28"/>
          <w:shd w:val="clear" w:color="auto" w:fill="FFFFFF"/>
        </w:rPr>
        <w:t>в) все грузы.</w:t>
      </w:r>
    </w:p>
    <w:p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3</w:t>
      </w:r>
      <w:r w:rsidR="00112E10" w:rsidRPr="0047650E">
        <w:rPr>
          <w:b/>
          <w:color w:val="000000"/>
          <w:sz w:val="28"/>
          <w:szCs w:val="28"/>
        </w:rPr>
        <w:t>2. Где должен двигаться велосипедист, перевозящий ребенка в возрасте до 7 лет на дополнительном сиденье, в велоколяске или в прицепе, предназначенном для эксплуатации с велосипедом?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по тротуару или пешеходной дорожке;</w:t>
      </w:r>
    </w:p>
    <w:p w:rsidR="00112E10" w:rsidRPr="0047650E" w:rsidRDefault="00183094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по велосипедной дорожке.</w:t>
      </w:r>
    </w:p>
    <w:p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3</w:t>
      </w:r>
      <w:r w:rsidR="00112E10" w:rsidRPr="0047650E">
        <w:rPr>
          <w:b/>
          <w:color w:val="000000"/>
          <w:sz w:val="28"/>
          <w:szCs w:val="28"/>
        </w:rPr>
        <w:t xml:space="preserve">3. С какими неисправностями </w:t>
      </w:r>
      <w:r w:rsidR="00183094" w:rsidRPr="0047650E">
        <w:rPr>
          <w:b/>
          <w:color w:val="000000"/>
          <w:sz w:val="28"/>
          <w:szCs w:val="28"/>
        </w:rPr>
        <w:t>запрещается</w:t>
      </w:r>
      <w:r w:rsidR="00112E10" w:rsidRPr="0047650E">
        <w:rPr>
          <w:b/>
          <w:color w:val="000000"/>
          <w:sz w:val="28"/>
          <w:szCs w:val="28"/>
        </w:rPr>
        <w:t xml:space="preserve"> эксплуатация велосипеда?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lastRenderedPageBreak/>
        <w:t>1) неисправны тормоза;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неисправен руль и звуковой сигнал;</w:t>
      </w:r>
    </w:p>
    <w:p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3) неисправны педали.</w:t>
      </w:r>
    </w:p>
    <w:p w:rsidR="00910BCE" w:rsidRPr="0047650E" w:rsidRDefault="00CA0A69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910BCE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Уступают ли водители безрельсовых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транспортных средств дорогу трамваю при пересечении проезжей части дороги с трамвайной линией?</w:t>
      </w:r>
    </w:p>
    <w:p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183094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183094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:rsidR="00A9620D" w:rsidRPr="0047650E" w:rsidRDefault="00A9620D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C5369" w:rsidRPr="0047650E" w:rsidRDefault="001C5369" w:rsidP="001C5369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8-9 КЛАССЫ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sz w:val="28"/>
          <w:szCs w:val="28"/>
        </w:rPr>
      </w:pPr>
    </w:p>
    <w:p w:rsidR="001C5369" w:rsidRPr="0047650E" w:rsidRDefault="001C5369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Тестовые задания для учащихся 8-9 классов общеобразовательной организации</w:t>
      </w:r>
      <w:r w:rsidRPr="0047650E">
        <w:rPr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sz w:val="28"/>
          <w:szCs w:val="28"/>
        </w:rPr>
        <w:t>предусматривают развитие следующих компетенций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871433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1. 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Знание общих положений ПДД, </w:t>
      </w:r>
      <w:r w:rsidR="00D6354F" w:rsidRPr="0047650E">
        <w:rPr>
          <w:rFonts w:ascii="Times New Roman" w:hAnsi="Times New Roman" w:cs="Times New Roman"/>
          <w:sz w:val="28"/>
          <w:szCs w:val="28"/>
        </w:rPr>
        <w:t>раскрывающих основные понятия и термины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871433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обязанностей пешеходов: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правил безопасного поведения пешеходов при передвижении в темное время суток по проезжей части, по регулируемым и нерегулируемым пешеходным переходам и при их отсутствии</w:t>
      </w:r>
      <w:r w:rsidR="00D6354F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действий при приближении транспортных средств с включенным проблесковым маячком синего цвета и</w:t>
      </w:r>
      <w:r w:rsidR="00D6354F" w:rsidRPr="0047650E">
        <w:rPr>
          <w:rFonts w:ascii="Times New Roman" w:hAnsi="Times New Roman" w:cs="Times New Roman"/>
          <w:sz w:val="28"/>
          <w:szCs w:val="28"/>
        </w:rPr>
        <w:t xml:space="preserve"> специальным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D6354F" w:rsidRPr="0047650E">
        <w:rPr>
          <w:rFonts w:ascii="Times New Roman" w:hAnsi="Times New Roman" w:cs="Times New Roman"/>
          <w:sz w:val="28"/>
          <w:szCs w:val="28"/>
        </w:rPr>
        <w:t>звуковым сигналом;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действий велосипедиста на пешеходном переходе</w:t>
      </w:r>
      <w:r w:rsidR="00D6354F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871433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обязанностей пассажиров: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понимание необходимости использования пассажирами транспортных средств ремней безопасности;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правил безопасного поведения пассажира транспортного средства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369" w:rsidRPr="0047650E" w:rsidRDefault="001C5369" w:rsidP="00871433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4. Знание технических средств регулирования дорожного движения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основных технических средств регулирования дорожного движения</w:t>
      </w:r>
    </w:p>
    <w:p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сигналов регулировщика</w:t>
      </w:r>
    </w:p>
    <w:p w:rsidR="001C5369" w:rsidRPr="0047650E" w:rsidRDefault="00871433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5.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правил безопасного поведения при движении в жилых зонах:</w:t>
      </w:r>
    </w:p>
    <w:p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- </w:t>
      </w:r>
      <w:r w:rsidR="00183094" w:rsidRPr="0047650E">
        <w:rPr>
          <w:rFonts w:ascii="Times New Roman" w:hAnsi="Times New Roman" w:cs="Times New Roman"/>
          <w:sz w:val="28"/>
          <w:szCs w:val="28"/>
        </w:rPr>
        <w:t>понимание</w:t>
      </w:r>
      <w:r w:rsidRPr="0047650E">
        <w:rPr>
          <w:rFonts w:ascii="Times New Roman" w:hAnsi="Times New Roman" w:cs="Times New Roman"/>
          <w:sz w:val="28"/>
          <w:szCs w:val="28"/>
        </w:rPr>
        <w:t xml:space="preserve"> значения дорожного знака 5.21 «Жилая зона»</w:t>
      </w:r>
      <w:r w:rsidR="00183094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определения термина «прилегающая территория»</w:t>
      </w:r>
      <w:r w:rsidR="00183094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порядка выезда из жилой зоны</w:t>
      </w:r>
      <w:r w:rsidR="00183094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разрешенных мест передвижения по жилой зоне для пешеходов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6. Знание правил безопасного поведения в начале движения</w:t>
      </w:r>
    </w:p>
    <w:p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- знание порядка подачи </w:t>
      </w:r>
      <w:r w:rsidR="00183094" w:rsidRPr="0047650E">
        <w:rPr>
          <w:rFonts w:ascii="Times New Roman" w:hAnsi="Times New Roman" w:cs="Times New Roman"/>
          <w:sz w:val="28"/>
          <w:szCs w:val="28"/>
        </w:rPr>
        <w:t xml:space="preserve">водителями </w:t>
      </w:r>
      <w:r w:rsidRPr="0047650E">
        <w:rPr>
          <w:rFonts w:ascii="Times New Roman" w:hAnsi="Times New Roman" w:cs="Times New Roman"/>
          <w:sz w:val="28"/>
          <w:szCs w:val="28"/>
        </w:rPr>
        <w:t>сигналов поворота и понимание их значения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1C5369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0D" w:rsidRPr="0047650E" w:rsidRDefault="00A9620D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0D" w:rsidRPr="0047650E" w:rsidRDefault="00A9620D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0D" w:rsidRPr="0047650E" w:rsidRDefault="00A9620D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419BF" w:rsidRPr="0047650E" w:rsidRDefault="006419BF" w:rsidP="006419BF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1. Что означает термин «прилегающая территория»?</w:t>
      </w:r>
    </w:p>
    <w:p w:rsidR="004A6D75" w:rsidRPr="0047650E" w:rsidRDefault="006419BF" w:rsidP="006419BF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территория, непосредственно прилегающая к дороге</w:t>
      </w:r>
      <w:r w:rsidR="004A6D75" w:rsidRPr="0047650E">
        <w:rPr>
          <w:rFonts w:ascii="Times New Roman" w:hAnsi="Times New Roman" w:cs="Times New Roman"/>
          <w:sz w:val="28"/>
          <w:szCs w:val="28"/>
        </w:rPr>
        <w:t>;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9BF" w:rsidRPr="0047650E" w:rsidRDefault="006419BF" w:rsidP="006419BF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т.п.).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353166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означает термин «населенный пункт»?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353166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застроенная территория, въезды на которую и выезды с которой обозначены знаками 5.23.1–5.26.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353166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10BD2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кафе или магазин у дороги.</w:t>
      </w:r>
    </w:p>
    <w:p w:rsidR="00C3698C" w:rsidRPr="0047650E" w:rsidRDefault="00C3698C" w:rsidP="00C3698C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3. Что означает термин «вынужденная остановка»?</w:t>
      </w:r>
    </w:p>
    <w:p w:rsidR="00C3698C" w:rsidRPr="0047650E" w:rsidRDefault="00C3698C" w:rsidP="00C3698C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прекращение движения транспортного средства;</w:t>
      </w:r>
    </w:p>
    <w:p w:rsidR="00C3698C" w:rsidRPr="0047650E" w:rsidRDefault="00C3698C" w:rsidP="00C3698C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прекращение движения транспортного средства из-за его технической неисправности или опасности, создаваемой перевозимым грузом, состоянием водителя (пассажира);</w:t>
      </w:r>
    </w:p>
    <w:p w:rsidR="00010BD2" w:rsidRPr="0047650E" w:rsidRDefault="00C3698C" w:rsidP="00C3698C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прекращение движения транспортного средства из-за его технической неисправности или опасности, создаваемой перевозимым грузом, состоянием водителя (пассажира) или появлением препятствия на дороге.</w:t>
      </w:r>
    </w:p>
    <w:p w:rsidR="00C3698C" w:rsidRPr="0047650E" w:rsidRDefault="00C3698C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4. Что означает термин «главная дорога»?</w:t>
      </w:r>
    </w:p>
    <w:p w:rsidR="00C3698C" w:rsidRPr="0047650E" w:rsidRDefault="00C3698C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дорога, обозначенная знаками 2.1, 2.3.1– 2.3.7 или 5.1, по отношению к пересекаемой (примыкающей), или дорога с твердым покрытием (асфальтобетон и </w:t>
      </w:r>
      <w:proofErr w:type="spellStart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цементобетон</w:t>
      </w:r>
      <w:proofErr w:type="spellEnd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каменные материалы и т. п.) по отношению к грунтовой;</w:t>
      </w:r>
    </w:p>
    <w:p w:rsidR="00C3698C" w:rsidRPr="0047650E" w:rsidRDefault="00C3698C" w:rsidP="00C3698C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дорога, обозначенная знаками 2.1, 2.3.1– 2.3.7 или 5.1, по отношению к пересекаемой (примыкающей), или дорога с твердым покрытием (асфальтобетон и </w:t>
      </w:r>
      <w:proofErr w:type="spellStart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цементобетон</w:t>
      </w:r>
      <w:proofErr w:type="spellEnd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каменные материалы и т. п.) по отношению к грунтовой, либо любая дорога по отношению к выездам с прилегающих территорий.</w:t>
      </w:r>
    </w:p>
    <w:p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 Что означает термин «дорожное движение»?</w:t>
      </w:r>
    </w:p>
    <w:p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совокупность общественных отношений, возникающих в процессе перемещения людей и грузов с помощью транспортных средств или без таковых в пределах дорог;</w:t>
      </w:r>
    </w:p>
    <w:p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совокупность общественных отношений, возникающих в процессе перемещения людей и грузов с помощью транспортных средств; </w:t>
      </w:r>
    </w:p>
    <w:p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совокупность общественных отношений, возникающих в процессе перемещения людей и грузов с помощью транспортных средств или без таковых;</w:t>
      </w:r>
    </w:p>
    <w:p w:rsidR="00A9620D" w:rsidRPr="0047650E" w:rsidRDefault="00A9620D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620D" w:rsidRPr="0047650E" w:rsidRDefault="00A9620D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90808" w:rsidRPr="0047650E" w:rsidRDefault="00C90808" w:rsidP="00C90808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6. Что означает термин «обгон»?</w:t>
      </w:r>
    </w:p>
    <w:p w:rsidR="00C90808" w:rsidRPr="0047650E" w:rsidRDefault="00C90808" w:rsidP="00C90808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1) 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части);</w:t>
      </w:r>
    </w:p>
    <w:p w:rsidR="00C3698C" w:rsidRPr="0047650E" w:rsidRDefault="00C3698C" w:rsidP="00C90808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9080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опережение одного или нескольких транспортных средств, связанное с выездом </w:t>
      </w:r>
      <w:r w:rsidR="004710C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из занимаемой</w:t>
      </w:r>
      <w:r w:rsidR="00C9080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полос</w:t>
      </w:r>
      <w:r w:rsidR="004710C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ы; </w:t>
      </w:r>
    </w:p>
    <w:p w:rsidR="000310CA" w:rsidRPr="0047650E" w:rsidRDefault="00F67B9B" w:rsidP="00C9080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0310CA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означает термин «уступить дорогу (не создавать помех)»?</w:t>
      </w:r>
    </w:p>
    <w:p w:rsidR="00C90808" w:rsidRPr="0047650E" w:rsidRDefault="000310CA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требование, означающее,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движения изменить направление движения;</w:t>
      </w:r>
    </w:p>
    <w:p w:rsidR="000310CA" w:rsidRPr="0047650E" w:rsidRDefault="000310CA" w:rsidP="000310CA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требование, означающее,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движения, имеющих по отношению к нему преимущество, изменить направление движения или скорость.</w:t>
      </w:r>
    </w:p>
    <w:p w:rsidR="006B570B" w:rsidRPr="0047650E" w:rsidRDefault="00F67B9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6B570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Возраст, при достижении которого наступает административная ответственность?</w:t>
      </w:r>
    </w:p>
    <w:p w:rsidR="006B570B" w:rsidRPr="0047650E" w:rsidRDefault="006B570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16 лет;</w:t>
      </w:r>
    </w:p>
    <w:p w:rsidR="006B570B" w:rsidRPr="0047650E" w:rsidRDefault="006B570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14 лет;</w:t>
      </w:r>
    </w:p>
    <w:p w:rsidR="006B570B" w:rsidRPr="0047650E" w:rsidRDefault="006B570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18 лет.</w:t>
      </w:r>
    </w:p>
    <w:p w:rsidR="00183094" w:rsidRPr="0047650E" w:rsidRDefault="00183094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83094" w:rsidRPr="0047650E" w:rsidRDefault="00183094" w:rsidP="00183094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2F57D8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БЯЗАННОСТИ ПЕШЕХОДОВ</w:t>
      </w:r>
    </w:p>
    <w:p w:rsidR="002F57D8" w:rsidRPr="0047650E" w:rsidRDefault="002F57D8" w:rsidP="00183094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C5369" w:rsidRPr="0047650E" w:rsidRDefault="00F67B9B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9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должны предпринять пешеходы при переходе дороги и движении по обочинам или краю проезжей части в темное время суток или в условиях недостаточной видимости?</w:t>
      </w:r>
    </w:p>
    <w:p w:rsidR="006419BF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идти, придерживаясь правой стороны, по ходу движения транспортных средств;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надеть красную нарукавную повязку;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рекомендуется, а вне населенных пунктов пешеходы обязаны иметь при себе предметы со </w:t>
      </w:r>
      <w:proofErr w:type="spellStart"/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световозвращающими</w:t>
      </w:r>
      <w:proofErr w:type="spellEnd"/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элементами и обеспечивать видимость этих предметов водителями транспортных средств.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0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Разрешается ли пешеходам переходить дорогу с разделительной полосой и ограждением вне пешеходных переходов и перекрестков?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разрешается;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не разрешается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разрешается только в светлое время суток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Когда пешеход может выходить на проезжую часть при пересечении дороги по нерегулируемому пешеходному переходу: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если он живет в данном квартале (микрорайоне);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после того, как 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убедится, что водитель видит его и снижает скорость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после того, как оценит расстояние до приближающихся транспортных средств, их скорость и убедится, что переход будет для него безопасен.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Как должны вести себя пешеходы</w:t>
      </w:r>
      <w:r w:rsidR="002F57D8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выйдя на проезжую часть?</w:t>
      </w:r>
    </w:p>
    <w:p w:rsidR="002F57D8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могут задерживаться или останавливаться на время до 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трех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минут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1C5369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должны задерживаться или останавливаться;</w:t>
      </w:r>
    </w:p>
    <w:p w:rsidR="001C5369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не должны задерживаться или останавливаться, если это не связано с обеспечением безопасности движения.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При приближении транспортных средств с включенным проблесковым маячком синего цвета (синего и красного цветов) и специальным звуковым сигналам пешеходы обязаны: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переходить проезжую часть, так как им уступят дорогу; 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переходить проезжую часть группами из 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пяти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человек;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воздержаться от перехода дороги, а пешеходы, находящиеся на проезжей части (трамвайных путях), должны незамедлительно освободить проезжую часть (трамвайные пути).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Где могут двигаться пешеходы при отсутствии тротуаров, пешеходных дорожек, велосипедных дорожек или обочин, а также в случае невозможности двигаться по ним?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идти в </w:t>
      </w:r>
      <w:r w:rsidR="002F57D8" w:rsidRPr="0047650E">
        <w:rPr>
          <w:rFonts w:ascii="Times New Roman" w:hAnsi="Times New Roman" w:cs="Times New Roman"/>
          <w:sz w:val="28"/>
          <w:szCs w:val="28"/>
        </w:rPr>
        <w:t>один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ряд по краю проезжей части навстречу движению транспортных средств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идти в </w:t>
      </w:r>
      <w:r w:rsidR="002F57D8" w:rsidRPr="0047650E">
        <w:rPr>
          <w:rFonts w:ascii="Times New Roman" w:hAnsi="Times New Roman" w:cs="Times New Roman"/>
          <w:sz w:val="28"/>
          <w:szCs w:val="28"/>
        </w:rPr>
        <w:t>один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ряд по краю проезжей части в попутном направлении движению транспортных средств.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5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Как следует действовать велосипедисту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 xml:space="preserve"> при движении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>по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пешеходном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>у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переход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>у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переехать дорогу на зел</w:t>
      </w:r>
      <w:r w:rsidR="002F57D8" w:rsidRPr="0047650E">
        <w:rPr>
          <w:rFonts w:ascii="Times New Roman" w:hAnsi="Times New Roman" w:cs="Times New Roman"/>
          <w:sz w:val="28"/>
          <w:szCs w:val="28"/>
        </w:rPr>
        <w:t>е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ный свет; 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>) с</w:t>
      </w:r>
      <w:r w:rsidR="00800BB1" w:rsidRPr="0047650E">
        <w:rPr>
          <w:rFonts w:ascii="Times New Roman" w:hAnsi="Times New Roman" w:cs="Times New Roman"/>
          <w:sz w:val="28"/>
          <w:szCs w:val="28"/>
        </w:rPr>
        <w:t>ойти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с велосипеда и перейти дорогу, ведя велосипед рядом с собой.</w:t>
      </w:r>
    </w:p>
    <w:p w:rsidR="00606143" w:rsidRPr="0047650E" w:rsidRDefault="00606143" w:rsidP="00606143">
      <w:pPr>
        <w:spacing w:after="0" w:line="360" w:lineRule="atLeast"/>
        <w:ind w:firstLine="709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Является ли пешеходом лицо, ведущее велосипед по дороге?</w:t>
      </w:r>
    </w:p>
    <w:p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да; </w:t>
      </w:r>
    </w:p>
    <w:p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нет, он водитель. </w:t>
      </w:r>
    </w:p>
    <w:p w:rsidR="004A6D75" w:rsidRPr="0047650E" w:rsidRDefault="004A6D75" w:rsidP="004A6D7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</w:t>
      </w:r>
      <w:r w:rsidR="00353166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разрешается</w:t>
      </w: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переходить дорогу при отсутствии в зоне видимости пешеходного перехода или перекрестка?</w:t>
      </w:r>
    </w:p>
    <w:p w:rsidR="001C5369" w:rsidRPr="0047650E" w:rsidRDefault="004A6D75" w:rsidP="004A6D7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при отсутствии в зоне видимости пешеходного перехода или перекрестка разрешается переходить дорогу</w:t>
      </w:r>
      <w:r w:rsidR="00353166" w:rsidRPr="0047650E">
        <w:rPr>
          <w:rFonts w:ascii="Times New Roman" w:hAnsi="Times New Roman" w:cs="Times New Roman"/>
          <w:sz w:val="28"/>
          <w:szCs w:val="28"/>
        </w:rPr>
        <w:t xml:space="preserve"> под прямым углом к краю проезжей части на участках без разделительной полосы и ограждений там, где она хорошо просматривается в обе стороны;</w:t>
      </w:r>
    </w:p>
    <w:p w:rsidR="00353166" w:rsidRPr="0047650E" w:rsidRDefault="00353166" w:rsidP="00353166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при отсутствии в зоне видимости пешеходного перехода или перекрестка разрешается переходить дорогу под прямым углом к краю проезжей части там, где она хорошо просматривается в обе стороны.</w:t>
      </w:r>
    </w:p>
    <w:p w:rsidR="002F57D8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ОБЯЗАННОСТИ ПАССАЖИРОВ</w:t>
      </w:r>
    </w:p>
    <w:p w:rsidR="002F57D8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</w:t>
      </w: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В каких случаях в</w:t>
      </w:r>
      <w:r w:rsidRPr="0047650E">
        <w:rPr>
          <w:rFonts w:ascii="Times New Roman" w:hAnsi="Times New Roman" w:cs="Times New Roman"/>
          <w:b/>
          <w:sz w:val="28"/>
          <w:szCs w:val="28"/>
        </w:rPr>
        <w:t>одитель и пассажиры транспортного средства, оборудованного ремнями безопасности, обязаны быть пристегнуты: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только при движении по горным дорогам;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) только при движении вне населенных пунктов; 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sz w:val="28"/>
          <w:szCs w:val="28"/>
        </w:rPr>
        <w:t>) только при движении по автомагистралям;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sz w:val="28"/>
          <w:szCs w:val="28"/>
        </w:rPr>
        <w:t>) во всех случаях при движении транспортного средства.</w:t>
      </w:r>
    </w:p>
    <w:p w:rsidR="001C5369" w:rsidRPr="0047650E" w:rsidRDefault="00F67B9B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19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. Какие меры предосторожности должен предпринять пассажир легкового автомобиля при выходе из автомобиля? 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убедиться, что это безопасно для окружающих и не помешает другим участникам движения;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) никаких мер </w:t>
      </w:r>
      <w:r w:rsidR="002F57D8" w:rsidRPr="0047650E">
        <w:rPr>
          <w:rFonts w:ascii="Times New Roman" w:hAnsi="Times New Roman" w:cs="Times New Roman"/>
          <w:sz w:val="28"/>
          <w:szCs w:val="28"/>
        </w:rPr>
        <w:t>предпринимать не нужно</w:t>
      </w:r>
      <w:r w:rsidR="001C5369" w:rsidRPr="0047650E">
        <w:rPr>
          <w:rFonts w:ascii="Times New Roman" w:hAnsi="Times New Roman" w:cs="Times New Roman"/>
          <w:sz w:val="28"/>
          <w:szCs w:val="28"/>
        </w:rPr>
        <w:t>.</w:t>
      </w:r>
    </w:p>
    <w:p w:rsidR="002F57D8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7D8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 РЕГУЛИРОВАНИЯ </w:t>
      </w:r>
    </w:p>
    <w:p w:rsidR="001C5369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ДОРОЖНОГО ДВИЖЕНИЯ</w:t>
      </w:r>
    </w:p>
    <w:p w:rsidR="002F57D8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0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Как должны поступить водители и пешеходы, если сигналы регулировщика (положения его корпуса и рук) противоречат сигналам светофора?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>подчиниться сигналам регулировщика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>подчиниться сигналам светофора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>действовать по своему усмотрению.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</w:t>
      </w:r>
      <w:r w:rsidR="00F67B9B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</w:t>
      </w:r>
      <w:r w:rsidR="00F67B9B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Где разрешено переходить дорогу</w:t>
      </w:r>
      <w:r w:rsidR="002F57D8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пешеходам, если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2F57D8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правая рука 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регулировщика вытянута вперед</w:t>
      </w:r>
      <w:r w:rsidR="002F57D8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1C5369"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разрешается переходить дорогу со стороны груди;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разрешается переходить дорогу со стороны левого и правого боков за спиной регулировщика;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Как</w:t>
      </w:r>
      <w:r w:rsidR="0021264D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регулируется дорожное движение?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дорожными знаками и горизонтальной разметкой;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>) регулировщиком;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sz w:val="28"/>
          <w:szCs w:val="28"/>
        </w:rPr>
        <w:t>) светофором;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sz w:val="28"/>
          <w:szCs w:val="28"/>
        </w:rPr>
        <w:t>) все вышеперечисленное регулирует движение.</w:t>
      </w:r>
    </w:p>
    <w:p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ДВИЖЕНИЕ В ЖИЛЫХ ЗОНАХ</w:t>
      </w:r>
    </w:p>
    <w:p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О чем информирует знак «жилая зона»?</w:t>
      </w:r>
    </w:p>
    <w:p w:rsidR="001C5369" w:rsidRPr="0047650E" w:rsidRDefault="00D6354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51435</wp:posOffset>
            </wp:positionV>
            <wp:extent cx="1001395" cy="1314450"/>
            <wp:effectExtent l="1905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64D" w:rsidRPr="0047650E" w:rsidRDefault="0021264D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64D" w:rsidRPr="0047650E" w:rsidRDefault="0021264D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54F" w:rsidRPr="0047650E" w:rsidRDefault="00D6354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54F" w:rsidRPr="0047650E" w:rsidRDefault="00D6354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B9B" w:rsidRPr="0047650E" w:rsidRDefault="00F67B9B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обозначает место для детских игр;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) движение пешеходов разрешено как по тротуарам, так и по проезжей части, </w:t>
      </w:r>
      <w:r w:rsidR="00C34CD6" w:rsidRPr="0047650E">
        <w:rPr>
          <w:rFonts w:ascii="Times New Roman" w:hAnsi="Times New Roman" w:cs="Times New Roman"/>
          <w:sz w:val="28"/>
          <w:szCs w:val="28"/>
        </w:rPr>
        <w:t>если при этом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C34CD6" w:rsidRPr="0047650E">
        <w:rPr>
          <w:rFonts w:ascii="Times New Roman" w:hAnsi="Times New Roman" w:cs="Times New Roman"/>
          <w:sz w:val="28"/>
          <w:szCs w:val="28"/>
        </w:rPr>
        <w:t xml:space="preserve">не </w:t>
      </w:r>
      <w:r w:rsidR="001C5369" w:rsidRPr="0047650E">
        <w:rPr>
          <w:rFonts w:ascii="Times New Roman" w:hAnsi="Times New Roman" w:cs="Times New Roman"/>
          <w:sz w:val="28"/>
          <w:szCs w:val="28"/>
        </w:rPr>
        <w:t>созда</w:t>
      </w:r>
      <w:r w:rsidR="00C34CD6" w:rsidRPr="0047650E">
        <w:rPr>
          <w:rFonts w:ascii="Times New Roman" w:hAnsi="Times New Roman" w:cs="Times New Roman"/>
          <w:sz w:val="28"/>
          <w:szCs w:val="28"/>
        </w:rPr>
        <w:t>ются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необоснованны</w:t>
      </w:r>
      <w:r w:rsidR="00C34CD6" w:rsidRPr="0047650E">
        <w:rPr>
          <w:rFonts w:ascii="Times New Roman" w:hAnsi="Times New Roman" w:cs="Times New Roman"/>
          <w:sz w:val="28"/>
          <w:szCs w:val="28"/>
        </w:rPr>
        <w:t>е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помех</w:t>
      </w:r>
      <w:r w:rsidR="00C34CD6" w:rsidRPr="0047650E">
        <w:rPr>
          <w:rFonts w:ascii="Times New Roman" w:hAnsi="Times New Roman" w:cs="Times New Roman"/>
          <w:sz w:val="28"/>
          <w:szCs w:val="28"/>
        </w:rPr>
        <w:t>и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для движения транспортных средств;</w:t>
      </w:r>
    </w:p>
    <w:p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sz w:val="28"/>
          <w:szCs w:val="28"/>
        </w:rPr>
        <w:t>) указывает место для стоянки автомобилей.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b/>
          <w:bCs/>
          <w:sz w:val="28"/>
          <w:szCs w:val="28"/>
        </w:rPr>
        <w:t>. Како</w:t>
      </w:r>
      <w:r w:rsidR="00C34CD6" w:rsidRPr="0047650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C5369"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 порядок выезда из жилой зоны?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а) при выезде из жилой зоны водители транспортных средств имеют преимущество;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б) при выезде из жилой зоны водители транспортных средств должны уступить дорогу другим участникам движения.</w:t>
      </w:r>
    </w:p>
    <w:p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C5369" w:rsidRPr="0047650E">
        <w:rPr>
          <w:rFonts w:ascii="Times New Roman" w:hAnsi="Times New Roman" w:cs="Times New Roman"/>
          <w:b/>
          <w:bCs/>
          <w:sz w:val="28"/>
          <w:szCs w:val="28"/>
        </w:rPr>
        <w:t>. Где могут двигаться пешеходы в жилой зоне?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а) по тротуарам и по всей ширине проезжей части</w:t>
      </w:r>
      <w:r w:rsidR="00C34CD6" w:rsidRPr="0047650E">
        <w:rPr>
          <w:rFonts w:ascii="Times New Roman" w:hAnsi="Times New Roman" w:cs="Times New Roman"/>
          <w:sz w:val="28"/>
          <w:szCs w:val="28"/>
        </w:rPr>
        <w:t>,</w:t>
      </w:r>
      <w:r w:rsidRPr="0047650E">
        <w:rPr>
          <w:rFonts w:ascii="Times New Roman" w:hAnsi="Times New Roman" w:cs="Times New Roman"/>
          <w:sz w:val="28"/>
          <w:szCs w:val="28"/>
        </w:rPr>
        <w:t xml:space="preserve"> не создавая необоснованных помех для движения транспортных средств;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б) по тротуарам и в один ряд по краю проезжей части;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в) только по тротуарам.</w:t>
      </w:r>
    </w:p>
    <w:p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НАЧАЛО ДВИЖЕНИЯ, МАНЕВРИРОВАНИЕ</w:t>
      </w:r>
    </w:p>
    <w:p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6</w:t>
      </w:r>
      <w:r w:rsidRPr="0047650E">
        <w:rPr>
          <w:rFonts w:ascii="Times New Roman" w:hAnsi="Times New Roman" w:cs="Times New Roman"/>
          <w:b/>
          <w:sz w:val="28"/>
          <w:szCs w:val="28"/>
        </w:rPr>
        <w:t xml:space="preserve">. Каким образом водитель автомобиля, мопеда, мотоцикла предупреждает о том, что хочет повернуть направо или налево?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а) он включает сигналы светового указателя поворота соответствующего направления – левого или правого поворота;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б)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в) оба действия обязательны.</w:t>
      </w:r>
    </w:p>
    <w:p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ПРАВИЛА БЕЗОПАСНОГО ПОВЕДЕНИЯ НА ДОРОГАХ</w:t>
      </w:r>
    </w:p>
    <w:p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BD2" w:rsidRPr="0047650E" w:rsidRDefault="00010BD2" w:rsidP="007C4D43">
      <w:pPr>
        <w:spacing w:after="0" w:line="36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7</w:t>
      </w:r>
      <w:r w:rsidRPr="0047650E">
        <w:rPr>
          <w:rFonts w:ascii="Times New Roman" w:hAnsi="Times New Roman" w:cs="Times New Roman"/>
          <w:b/>
          <w:sz w:val="28"/>
          <w:szCs w:val="28"/>
        </w:rPr>
        <w:t>. Должен ли водитель мопеда пользоваться мотошлемом?</w:t>
      </w:r>
    </w:p>
    <w:p w:rsidR="007C4D43" w:rsidRPr="0047650E" w:rsidRDefault="007C4D43" w:rsidP="007C4D43">
      <w:pPr>
        <w:spacing w:after="0" w:line="36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да;</w:t>
      </w:r>
    </w:p>
    <w:p w:rsidR="001C5369" w:rsidRPr="0047650E" w:rsidRDefault="007C4D43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нет.</w:t>
      </w:r>
    </w:p>
    <w:p w:rsidR="006B570B" w:rsidRPr="0047650E" w:rsidRDefault="006B570B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F67B9B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 какого возраста разрешается управлять мопедом?</w:t>
      </w:r>
    </w:p>
    <w:p w:rsidR="006B570B" w:rsidRPr="0047650E" w:rsidRDefault="006B570B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="00E93732"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14 лет;</w:t>
      </w:r>
    </w:p>
    <w:p w:rsidR="00E93732" w:rsidRPr="0047650E" w:rsidRDefault="00E93732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2) с 16 лет;</w:t>
      </w:r>
    </w:p>
    <w:p w:rsidR="00E93732" w:rsidRPr="0047650E" w:rsidRDefault="00E93732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с 18 лет.</w:t>
      </w:r>
    </w:p>
    <w:p w:rsidR="00910BCE" w:rsidRPr="0047650E" w:rsidRDefault="00F67B9B" w:rsidP="00910BC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</w:t>
      </w:r>
      <w:r w:rsidR="00910BCE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Можно ли велосипедисту поворачивать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налево или разворачиваться на дорогах с трамвайным движением и на дорогах, имеющих более одной полосы для движения в данном направлении?</w:t>
      </w:r>
    </w:p>
    <w:p w:rsidR="00910BCE" w:rsidRPr="0047650E" w:rsidRDefault="00910BCE" w:rsidP="00910BC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C34CD6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:rsidR="00910BCE" w:rsidRPr="0047650E" w:rsidRDefault="00910BCE" w:rsidP="00910BC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C34CD6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:rsidR="00910BCE" w:rsidRPr="0047650E" w:rsidRDefault="00910BCE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570B" w:rsidRPr="0047650E" w:rsidRDefault="006B570B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20D" w:rsidRPr="0047650E" w:rsidRDefault="00A9620D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20D" w:rsidRPr="0047650E" w:rsidRDefault="00A9620D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7C4D43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10–11 КЛАССЫ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C8769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Тестовые задания для учащихся 10-11 классов общеобразовательной школы предусматривают развитие следующих компетенций</w:t>
      </w:r>
      <w:r w:rsidR="00C34CD6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3927D8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1. </w:t>
      </w:r>
      <w:r w:rsidR="001C5369" w:rsidRPr="0047650E">
        <w:rPr>
          <w:rFonts w:ascii="Times New Roman" w:hAnsi="Times New Roman" w:cs="Times New Roman"/>
          <w:sz w:val="28"/>
          <w:szCs w:val="28"/>
        </w:rPr>
        <w:t>Понимание значения специальных сигналов: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- понимание необходимости уступить дорогу автомобилям с </w:t>
      </w:r>
      <w:r w:rsidR="00C87699" w:rsidRPr="0047650E">
        <w:rPr>
          <w:rFonts w:ascii="Times New Roman" w:hAnsi="Times New Roman" w:cs="Times New Roman"/>
          <w:sz w:val="28"/>
          <w:szCs w:val="28"/>
        </w:rPr>
        <w:t>включенным проблесковым маячком синего цвета и специальным звуковым сигналом.</w:t>
      </w:r>
    </w:p>
    <w:p w:rsidR="001C5369" w:rsidRPr="0047650E" w:rsidRDefault="00C8769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о необходимых психологических компетенциях водителей/кандидатов в водители:</w:t>
      </w:r>
    </w:p>
    <w:p w:rsidR="00C87699" w:rsidRPr="0047650E" w:rsidRDefault="00C8769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параметров определения надежности и подготовленности водителя;</w:t>
      </w:r>
    </w:p>
    <w:p w:rsidR="00C87699" w:rsidRPr="0047650E" w:rsidRDefault="00C8769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 с помощью какого анализатора водители получают необходимую информацию о дороге</w:t>
      </w:r>
      <w:r w:rsidR="00871433" w:rsidRPr="0047650E">
        <w:rPr>
          <w:rFonts w:ascii="Times New Roman" w:hAnsi="Times New Roman" w:cs="Times New Roman"/>
          <w:sz w:val="28"/>
          <w:szCs w:val="28"/>
        </w:rPr>
        <w:t>, расположенных на ней объектах и автомобиле;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определения понятия «внимание» и факторов, определяющих его объем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количества времени, в течение которого сохраняется оптимальный уро</w:t>
      </w:r>
      <w:r w:rsidR="00871433" w:rsidRPr="0047650E">
        <w:rPr>
          <w:rFonts w:ascii="Times New Roman" w:hAnsi="Times New Roman" w:cs="Times New Roman"/>
          <w:sz w:val="28"/>
          <w:szCs w:val="28"/>
        </w:rPr>
        <w:t>вень работоспособности водителя.</w:t>
      </w:r>
    </w:p>
    <w:p w:rsidR="001C5369" w:rsidRPr="0047650E" w:rsidRDefault="00871433" w:rsidP="00C34CD6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теоретических основ безопасного управления транспортным средством категории «В» в различных условиях: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величины безопасной дистанции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определения</w:t>
      </w:r>
      <w:r w:rsidR="00871433" w:rsidRPr="0047650E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«время реакции водителя»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понимание необходимости соблюдения правил дорожного движения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понимание необходимости соблюдения бокового интервала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основ контраварийного вождения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основ безопасного вождения в темное время суток и в условиях ограниченной видимости</w:t>
      </w:r>
      <w:r w:rsidR="00B8057B" w:rsidRPr="0047650E">
        <w:rPr>
          <w:rFonts w:ascii="Times New Roman" w:hAnsi="Times New Roman" w:cs="Times New Roman"/>
          <w:sz w:val="28"/>
          <w:szCs w:val="28"/>
        </w:rPr>
        <w:t>.</w:t>
      </w:r>
    </w:p>
    <w:p w:rsidR="00871433" w:rsidRPr="0047650E" w:rsidRDefault="00871433" w:rsidP="00C8769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871433" w:rsidRPr="0047650E" w:rsidSect="001C5369"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C5369" w:rsidRPr="0047650E" w:rsidRDefault="001C5369" w:rsidP="00871433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ПРИМЕНЕНИЕ СПЕЦИАЛЬНЫХ СИГНАЛОВ</w:t>
      </w:r>
    </w:p>
    <w:p w:rsidR="003927D8" w:rsidRPr="0047650E" w:rsidRDefault="003927D8" w:rsidP="00C87699">
      <w:pPr>
        <w:tabs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C87699">
      <w:pPr>
        <w:tabs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1.Обязан ли водитель синего джипа уступить дорогу?</w:t>
      </w:r>
    </w:p>
    <w:p w:rsidR="001C5369" w:rsidRPr="0047650E" w:rsidRDefault="001C5369" w:rsidP="00C8769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6118" cy="2456121"/>
            <wp:effectExtent l="19050" t="0" r="0" b="0"/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64" cy="24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5369" w:rsidRPr="0047650E" w:rsidRDefault="001C5369" w:rsidP="001C5369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1) водитель синего джипа безусловно обязан уступить дорогу </w:t>
      </w:r>
      <w:r w:rsidR="00C34CD6"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автомобилю с</w:t>
      </w:r>
      <w:r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корой помощи;</w:t>
      </w:r>
    </w:p>
    <w:p w:rsidR="001C5369" w:rsidRPr="0047650E" w:rsidRDefault="001C5369" w:rsidP="001C5369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2) скорая помощь не имеет приоритета движения.</w:t>
      </w:r>
    </w:p>
    <w:p w:rsidR="00C34CD6" w:rsidRPr="0047650E" w:rsidRDefault="00C34CD6" w:rsidP="001C5369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1C5369" w:rsidRPr="0047650E" w:rsidRDefault="001C5369" w:rsidP="001C5369">
      <w:pPr>
        <w:tabs>
          <w:tab w:val="left" w:pos="284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2.Обязан ли водитель синего джипа уступить дорогу?</w:t>
      </w:r>
    </w:p>
    <w:p w:rsidR="001C5369" w:rsidRPr="0047650E" w:rsidRDefault="001C5369" w:rsidP="001C5369">
      <w:pPr>
        <w:tabs>
          <w:tab w:val="left" w:pos="284"/>
        </w:tabs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2107" cy="2519916"/>
            <wp:effectExtent l="19050" t="0" r="7943" b="0"/>
            <wp:docPr id="10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00" cy="25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5369" w:rsidRPr="0047650E" w:rsidRDefault="001C5369" w:rsidP="001C536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водитель не должен уступать дорогу, поскольку у обоих автомобилей спец</w:t>
      </w:r>
      <w:r w:rsidR="00C34CD6" w:rsidRPr="0047650E">
        <w:rPr>
          <w:rFonts w:ascii="Times New Roman" w:hAnsi="Times New Roman" w:cs="Times New Roman"/>
          <w:sz w:val="28"/>
          <w:szCs w:val="28"/>
        </w:rPr>
        <w:t>иальные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C34CD6" w:rsidRPr="0047650E">
        <w:rPr>
          <w:rFonts w:ascii="Times New Roman" w:hAnsi="Times New Roman" w:cs="Times New Roman"/>
          <w:sz w:val="28"/>
          <w:szCs w:val="28"/>
        </w:rPr>
        <w:t xml:space="preserve">световые </w:t>
      </w:r>
      <w:r w:rsidRPr="0047650E">
        <w:rPr>
          <w:rFonts w:ascii="Times New Roman" w:hAnsi="Times New Roman" w:cs="Times New Roman"/>
          <w:sz w:val="28"/>
          <w:szCs w:val="28"/>
        </w:rPr>
        <w:t>сигналы в</w:t>
      </w:r>
      <w:r w:rsidR="00C34CD6" w:rsidRPr="0047650E">
        <w:rPr>
          <w:rFonts w:ascii="Times New Roman" w:hAnsi="Times New Roman" w:cs="Times New Roman"/>
          <w:sz w:val="28"/>
          <w:szCs w:val="28"/>
        </w:rPr>
        <w:t>ы</w:t>
      </w:r>
      <w:r w:rsidRPr="0047650E">
        <w:rPr>
          <w:rFonts w:ascii="Times New Roman" w:hAnsi="Times New Roman" w:cs="Times New Roman"/>
          <w:sz w:val="28"/>
          <w:szCs w:val="28"/>
        </w:rPr>
        <w:t>ключены</w:t>
      </w:r>
      <w:r w:rsidR="00C34CD6" w:rsidRPr="0047650E">
        <w:rPr>
          <w:rFonts w:ascii="Times New Roman" w:hAnsi="Times New Roman" w:cs="Times New Roman"/>
          <w:sz w:val="28"/>
          <w:szCs w:val="28"/>
        </w:rPr>
        <w:t>;</w:t>
      </w:r>
    </w:p>
    <w:p w:rsidR="001C5369" w:rsidRPr="0047650E" w:rsidRDefault="001C5369" w:rsidP="001C536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650E">
        <w:rPr>
          <w:rFonts w:ascii="Times New Roman" w:hAnsi="Times New Roman" w:cs="Times New Roman"/>
          <w:sz w:val="28"/>
          <w:szCs w:val="28"/>
        </w:rPr>
        <w:t>2) водитель в любом случае должен уступать дорогу.</w:t>
      </w:r>
    </w:p>
    <w:p w:rsidR="001C5369" w:rsidRPr="0047650E" w:rsidRDefault="001C5369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0D" w:rsidRPr="0047650E" w:rsidRDefault="00A9620D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0D" w:rsidRPr="0047650E" w:rsidRDefault="00A9620D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0D" w:rsidRPr="0047650E" w:rsidRDefault="00A9620D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ПСИХОЛОГИЧЕСКИЕ И ПСИХИЧЕСКИЕ КОМПЕТЕНЦИИ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3. Какими параметрами определяется надежность водителя: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состоянием здоровья водителя, его психофизиологическими и личными качествами;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наличием специальных знаний и навыков;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</w:t>
      </w:r>
      <w:r w:rsidRPr="0047650E">
        <w:rPr>
          <w:rFonts w:ascii="Times New Roman" w:hAnsi="Times New Roman" w:cs="Times New Roman"/>
          <w:sz w:val="28"/>
          <w:szCs w:val="28"/>
        </w:rPr>
        <w:t xml:space="preserve"> с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остоянием, позволяющим ему выполнять работу качественно и с высокой производительностью;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 все варианты ответа вместе.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4. Какие </w:t>
      </w:r>
      <w:r w:rsidR="00C87699"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анализаторы</w:t>
      </w: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играют главную роль при передаче информации о дороге, расположенных на ней объектах и об автомобиле: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зрительные;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слуховые;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кожно-мышечные;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 вестибулярные;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5) вибрационные;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6) обоня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тельные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5. Внимание</w:t>
      </w: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– это: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сосредоточение сознания на каком-либо объекте (явлении) или действии с одновременным отвлечением от остального;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совокупность неспецифических адаптационных (нормальных) реакций организма на воздействие различных неблагоприятных факторов;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способность человека к спонтанному возникновению или преднамеренному построению в сознании образов, представлений, идей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объектов, которые в опыте в целостном виде не воспринимались или не могут восприниматься посредством органов чувств.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6. От каких факторов зависит объем внимания: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1) от опыта; 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от психического состояния водителя;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от условий движения;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4) все варианты 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верны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7. Подготовленность водителя определяется: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совокупностью усвоенных им сведений, нужных для управления автомобилем;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целенаправленно и правильно использовать свои специальные знания в практической деятельности;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способностью в процессе деятельности выполнять отдельные действия автоматически, без специально направленного внимания, хотя и под контролем сознания;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4) все варианты 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верны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8. Оптимальный уровень работоспособности сохраняется в течение: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первого часа;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2–2,5 часов;</w:t>
      </w:r>
    </w:p>
    <w:p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одного часа после перерыва.</w:t>
      </w:r>
    </w:p>
    <w:p w:rsidR="001C5369" w:rsidRPr="0047650E" w:rsidRDefault="001C5369" w:rsidP="001C5369">
      <w:pPr>
        <w:pStyle w:val="a9"/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pStyle w:val="a9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ТЕОРЕТИЧЕСКИЕ ОСНОВЫ БЕЗОПАСНОГО УПРАВЛЕНИЯ ТРАНСПОРТНЫМ СРЕДСТВОМ КАТЕГОРИИ «В» </w:t>
      </w:r>
    </w:p>
    <w:p w:rsidR="001C5369" w:rsidRPr="0047650E" w:rsidRDefault="001C5369" w:rsidP="001C5369">
      <w:pPr>
        <w:pStyle w:val="a9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В РАЗЛИЧНЫХ УСЛОВИЯХ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9. Минимальной величиной необходимой дистанции при движении по сухой дороге на легковом автомобиле принято считать расстояние, которое пройдёт автомобиль не менее чем за: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47650E">
        <w:rPr>
          <w:rFonts w:ascii="Times New Roman" w:hAnsi="Times New Roman" w:cs="Times New Roman"/>
          <w:sz w:val="28"/>
          <w:szCs w:val="28"/>
        </w:rPr>
        <w:t>1 секунду;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47650E">
        <w:rPr>
          <w:rFonts w:ascii="Times New Roman" w:hAnsi="Times New Roman" w:cs="Times New Roman"/>
          <w:sz w:val="28"/>
          <w:szCs w:val="28"/>
        </w:rPr>
        <w:t>2 секунды;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47650E">
        <w:rPr>
          <w:rFonts w:ascii="Times New Roman" w:hAnsi="Times New Roman" w:cs="Times New Roman"/>
          <w:sz w:val="28"/>
          <w:szCs w:val="28"/>
        </w:rPr>
        <w:t>3 секунды.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10. Что понимается под временем реакции водителя?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время с момента обнаружения водителем опасности до полной остановки транспортного средства;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время с момента обнаружения водителем опасности до начала принятия мер по её предотвращению;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3. время, необходимое для переноса ноги с педали подачи топлива на педаль тормоза.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11. Как </w:t>
      </w:r>
      <w:r w:rsidR="00C34CD6" w:rsidRPr="0047650E">
        <w:rPr>
          <w:rFonts w:ascii="Times New Roman" w:hAnsi="Times New Roman" w:cs="Times New Roman"/>
          <w:b/>
          <w:bCs/>
          <w:sz w:val="28"/>
          <w:szCs w:val="28"/>
        </w:rPr>
        <w:t>должен вести себя водитель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C34CD6" w:rsidRPr="0047650E">
        <w:rPr>
          <w:rFonts w:ascii="Times New Roman" w:hAnsi="Times New Roman" w:cs="Times New Roman"/>
          <w:b/>
          <w:bCs/>
          <w:sz w:val="28"/>
          <w:szCs w:val="28"/>
        </w:rPr>
        <w:t>чтобы избежать ДТП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 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7921" cy="17650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41" cy="176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="00C34CD6" w:rsidRPr="0047650E"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быстро, перестраиваясь из ряда в ряд;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="00C34CD6" w:rsidRPr="0047650E"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со средней скоростью потока, не меняя полосы;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="00C34CD6" w:rsidRPr="0047650E"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медленн</w:t>
      </w:r>
      <w:r w:rsidR="00C34CD6" w:rsidRPr="0047650E">
        <w:rPr>
          <w:rFonts w:ascii="Times New Roman" w:hAnsi="Times New Roman" w:cs="Times New Roman"/>
          <w:sz w:val="28"/>
          <w:szCs w:val="28"/>
        </w:rPr>
        <w:t>ее потока</w:t>
      </w:r>
      <w:r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12. Сейчас водителям удалось разъехаться только благодаря тому, что они до предела снизили скорость. Но чем выше скорость…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840" cy="1850065"/>
            <wp:effectExtent l="19050" t="0" r="106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05" cy="18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тем больший безопасный боковой интервал должен выбирать водитель;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выбор величины бокового интервала не связан со скоростью движения;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13. Почему в данной ситуации водителю следует по возможности увеличить боковой интервал?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4487" cy="196702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7" cy="196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только потому, что навстречу едет длинномерное транспортное средство;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только потому, что дорога неровная и скользкая;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при выборе бокового интервала необходимо учитывать оба эти фактора.</w:t>
      </w:r>
    </w:p>
    <w:p w:rsidR="001C5369" w:rsidRPr="0047650E" w:rsidRDefault="00871433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14. Уменьшение тормозного пути</w:t>
      </w:r>
      <w:r w:rsidR="004E48CE" w:rsidRPr="0047650E">
        <w:rPr>
          <w:rFonts w:ascii="Times New Roman" w:hAnsi="Times New Roman" w:cs="Times New Roman"/>
          <w:b/>
          <w:sz w:val="28"/>
          <w:szCs w:val="28"/>
        </w:rPr>
        <w:t xml:space="preserve"> транспортного средства при отсутствии или неисправности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CD6" w:rsidRPr="0047650E">
        <w:rPr>
          <w:rFonts w:ascii="Times New Roman" w:hAnsi="Times New Roman" w:cs="Times New Roman"/>
          <w:b/>
          <w:sz w:val="28"/>
          <w:szCs w:val="28"/>
        </w:rPr>
        <w:t>антиблокировочной системой тормозов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, достигается: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пут</w:t>
      </w:r>
      <w:r w:rsidR="004E48CE" w:rsidRPr="0047650E">
        <w:rPr>
          <w:rFonts w:ascii="Times New Roman" w:hAnsi="Times New Roman" w:cs="Times New Roman"/>
          <w:sz w:val="28"/>
          <w:szCs w:val="28"/>
        </w:rPr>
        <w:t>е</w:t>
      </w:r>
      <w:r w:rsidRPr="0047650E">
        <w:rPr>
          <w:rFonts w:ascii="Times New Roman" w:hAnsi="Times New Roman" w:cs="Times New Roman"/>
          <w:sz w:val="28"/>
          <w:szCs w:val="28"/>
        </w:rPr>
        <w:t>м нажатия на педаль тормоза до упора;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пут</w:t>
      </w:r>
      <w:r w:rsidR="004E48CE" w:rsidRPr="0047650E">
        <w:rPr>
          <w:rFonts w:ascii="Times New Roman" w:hAnsi="Times New Roman" w:cs="Times New Roman"/>
          <w:sz w:val="28"/>
          <w:szCs w:val="28"/>
        </w:rPr>
        <w:t>е</w:t>
      </w:r>
      <w:r w:rsidRPr="0047650E">
        <w:rPr>
          <w:rFonts w:ascii="Times New Roman" w:hAnsi="Times New Roman" w:cs="Times New Roman"/>
          <w:sz w:val="28"/>
          <w:szCs w:val="28"/>
        </w:rPr>
        <w:t xml:space="preserve">м </w:t>
      </w:r>
      <w:r w:rsidR="004E48CE" w:rsidRPr="0047650E">
        <w:rPr>
          <w:rFonts w:ascii="Times New Roman" w:hAnsi="Times New Roman" w:cs="Times New Roman"/>
          <w:sz w:val="28"/>
          <w:szCs w:val="28"/>
        </w:rPr>
        <w:t xml:space="preserve">многократного </w:t>
      </w:r>
      <w:r w:rsidRPr="0047650E">
        <w:rPr>
          <w:rFonts w:ascii="Times New Roman" w:hAnsi="Times New Roman" w:cs="Times New Roman"/>
          <w:sz w:val="28"/>
          <w:szCs w:val="28"/>
        </w:rPr>
        <w:t>прерывистого нажатия на педаль тормоза;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пут</w:t>
      </w:r>
      <w:r w:rsidR="004E48CE" w:rsidRPr="0047650E">
        <w:rPr>
          <w:rFonts w:ascii="Times New Roman" w:hAnsi="Times New Roman" w:cs="Times New Roman"/>
          <w:sz w:val="28"/>
          <w:szCs w:val="28"/>
        </w:rPr>
        <w:t>е</w:t>
      </w:r>
      <w:r w:rsidRPr="0047650E">
        <w:rPr>
          <w:rFonts w:ascii="Times New Roman" w:hAnsi="Times New Roman" w:cs="Times New Roman"/>
          <w:sz w:val="28"/>
          <w:szCs w:val="28"/>
        </w:rPr>
        <w:t>м нажатия на педаль тормоза с одновременным использование стояночной тормозной системы.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15. Как правильно произвести экстренное торможение на скользкой дороге, если Ваш автомобиль не оборудован антиблокировочной тормозной системой?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>1) нажать на педаль тормоза до упора и удерживать её до полной остановки;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нажать на педаль тормоза с одновременным использованием стояночного тормоза;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тормозить прерывистым нажатием на педаль тормоза, не допуская блокировки колёс.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16. Как правильно произвести экстренное торможение, если Ваш автомобиль оборудован антиблокировочной тормозной системой?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путём прерывистого нажатия на педаль тормоза;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путём нажатия на педаль тормоза до упора и удерживания её до полной остановки;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путём использования стояночной тормозной системы.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17. Чем опасно длительное торможение с выключенным передачей или сцеплением на крутом спуске?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значительно увеличивается износ протектора шин;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повышается износ деталей тормозных механизмов;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перегреваются тормозные механизмы, и уменьшается эффективность торможения.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b/>
          <w:sz w:val="28"/>
          <w:szCs w:val="28"/>
        </w:rPr>
        <w:t>18. Как следует выбирать передачу при торможении двигателем с учётом крутизны спуска?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чем круче спуск, тем выше передача;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</w:t>
      </w:r>
      <w:r w:rsidR="004E48CE" w:rsidRPr="0047650E">
        <w:rPr>
          <w:rFonts w:ascii="Times New Roman" w:hAnsi="Times New Roman" w:cs="Times New Roman"/>
          <w:sz w:val="28"/>
          <w:szCs w:val="28"/>
        </w:rPr>
        <w:t>ч</w:t>
      </w:r>
      <w:r w:rsidRPr="0047650E">
        <w:rPr>
          <w:rFonts w:ascii="Times New Roman" w:hAnsi="Times New Roman" w:cs="Times New Roman"/>
          <w:sz w:val="28"/>
          <w:szCs w:val="28"/>
        </w:rPr>
        <w:t>ем круче спуск, тем ниже передача;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выбор передачи не зависит от крутизны спуска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19. Что следует предпринять для быстрого восстановления эффективности тормозов транспортного средства после проезда через водную преграду?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резко нажать на педаль тормоза, после чего продолжить движение;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продолжить движение и просушить тормозные колодки многократными непродолжительными нажатиями на педаль тормоза;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3) </w:t>
      </w:r>
      <w:r w:rsidR="004E48CE" w:rsidRPr="0047650E">
        <w:rPr>
          <w:rFonts w:ascii="Times New Roman" w:hAnsi="Times New Roman" w:cs="Times New Roman"/>
          <w:sz w:val="28"/>
          <w:szCs w:val="28"/>
        </w:rPr>
        <w:t>п</w:t>
      </w:r>
      <w:r w:rsidRPr="0047650E">
        <w:rPr>
          <w:rFonts w:ascii="Times New Roman" w:hAnsi="Times New Roman" w:cs="Times New Roman"/>
          <w:sz w:val="28"/>
          <w:szCs w:val="28"/>
        </w:rPr>
        <w:t xml:space="preserve">родолжить движение с малой скоростью без </w:t>
      </w:r>
      <w:proofErr w:type="spellStart"/>
      <w:r w:rsidRPr="0047650E">
        <w:rPr>
          <w:rFonts w:ascii="Times New Roman" w:hAnsi="Times New Roman" w:cs="Times New Roman"/>
          <w:sz w:val="28"/>
          <w:szCs w:val="28"/>
        </w:rPr>
        <w:t>притормаживания</w:t>
      </w:r>
      <w:proofErr w:type="spellEnd"/>
      <w:r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C5369" w:rsidRPr="0047650E" w:rsidSect="001C536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20. Ночью поле зрения водителя ограничено длиной луча</w:t>
      </w:r>
      <w:r w:rsidR="004E48CE" w:rsidRPr="0047650E">
        <w:rPr>
          <w:rFonts w:ascii="Times New Roman" w:hAnsi="Times New Roman" w:cs="Times New Roman"/>
          <w:b/>
          <w:sz w:val="28"/>
          <w:szCs w:val="28"/>
        </w:rPr>
        <w:t xml:space="preserve"> света</w:t>
      </w:r>
      <w:r w:rsidRPr="0047650E">
        <w:rPr>
          <w:rFonts w:ascii="Times New Roman" w:hAnsi="Times New Roman" w:cs="Times New Roman"/>
          <w:b/>
          <w:sz w:val="28"/>
          <w:szCs w:val="28"/>
        </w:rPr>
        <w:t>, исходящего из фар. Считаете ли вы безопасным движение со скоростью 90 км/час ночью при включённом ближнем свете фар?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465" cy="190150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5" cy="190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да, считаю;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нет, не считаю.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21. В условиях недостаточной видимости: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скорость встречных автомобилей воспринимается меньшей, чем в действительности, а расстояние до предметов – большим, чем в действительности;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скорость встречных автомобилей воспринимается большей, чем в действительности, а расстояние до предметов – меньшим, чем в действительности.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22. Что происходит с полем зрения водителя по мере увеличения скорости?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прямой зависимости между скоростью движения и полем зрения водителя нет;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с увеличением скорости поле зрения водителя сужается.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23. Как следует поступить водителю при посадке в автомобиль, стоящий у тротуара или на обочине?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обойти автомобиль спереди;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обойти автомобиль сзади;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допустимы оба варианта действий</w:t>
      </w:r>
      <w:r w:rsidR="004E48CE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24. Как следует поступить водителю при высадке из автомобиля, стоящего у тротуара или на обочине?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обойти автомобиль спереди;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обойти автомобиль сзади;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допустимы оба варианта действий</w:t>
      </w:r>
      <w:r w:rsidR="004E48CE" w:rsidRPr="0047650E">
        <w:rPr>
          <w:rFonts w:ascii="Times New Roman" w:hAnsi="Times New Roman" w:cs="Times New Roman"/>
          <w:sz w:val="28"/>
          <w:szCs w:val="28"/>
        </w:rPr>
        <w:t>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25. Впереди длинномерное транспортное средство. Чтобы его обогнать, придется проделать большой путь по встречной полосе. Что вам представляется правильным с позиции максимальной безопасности?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230" cy="179260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подъехать вплотную к длинномеру, чтобы сократить путь обгона;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держать до длинномера безопасную дистанцию и начать обгон именно с этой позиции.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26. Для прекращения заноса, вызванного торможением, водитель в первую очередь должен: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прекратить начатое торможение;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выключить сцепление;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продолжить торможение, не изменяя усилия на педаль тормоза.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27. Как водитель должен воздействовать на педаль управления подачей топлива при возникновении заноса, вызванного резким ускорением движения?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усилить нажатие на педаль;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 менять положения педали;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ослабить нажатие на педаль.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28. Что следует предпринять водителю для предотвращения опасных последствий заноса автомобиля при резком повороте рулевого колеса на скользкой дороге?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быстро, но плавно повернуть рулевое колесо в сторону заноса, затем опережающим воздействием на рулевое колесо выровнять траекторию движения автомобиля;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выключить сцепление и повернуть рулевое колесо в сторону заноса;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нажать на педаль тормоза и воздействием на рулевое колесо выровнять траекторию движения.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29. Что следует предпринять, если на повороте возник занос задней оси </w:t>
      </w:r>
      <w:proofErr w:type="spellStart"/>
      <w:r w:rsidRPr="0047650E">
        <w:rPr>
          <w:rFonts w:ascii="Times New Roman" w:hAnsi="Times New Roman" w:cs="Times New Roman"/>
          <w:b/>
          <w:sz w:val="28"/>
          <w:szCs w:val="28"/>
        </w:rPr>
        <w:t>заднеприводного</w:t>
      </w:r>
      <w:proofErr w:type="spellEnd"/>
      <w:r w:rsidRPr="0047650E">
        <w:rPr>
          <w:rFonts w:ascii="Times New Roman" w:hAnsi="Times New Roman" w:cs="Times New Roman"/>
          <w:b/>
          <w:sz w:val="28"/>
          <w:szCs w:val="28"/>
        </w:rPr>
        <w:t xml:space="preserve"> автомобиля?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увеличить подачу топлива, рулевым колесом стабилизировать движение;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>2) притормозить и повернуть рулевое колесо в сторону заноса;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значительно уменьшить подачу топлива, не меняя положения рулевого колеса;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4) слегка уменьшить подачу топлива и повернуть рулевое колесо в сторону заноса.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30. На повороте возник занос задней оси </w:t>
      </w:r>
      <w:proofErr w:type="spellStart"/>
      <w:r w:rsidRPr="0047650E">
        <w:rPr>
          <w:rFonts w:ascii="Times New Roman" w:hAnsi="Times New Roman" w:cs="Times New Roman"/>
          <w:b/>
          <w:sz w:val="28"/>
          <w:szCs w:val="28"/>
        </w:rPr>
        <w:t>переднеприводного</w:t>
      </w:r>
      <w:proofErr w:type="spellEnd"/>
      <w:r w:rsidRPr="0047650E">
        <w:rPr>
          <w:rFonts w:ascii="Times New Roman" w:hAnsi="Times New Roman" w:cs="Times New Roman"/>
          <w:b/>
          <w:sz w:val="28"/>
          <w:szCs w:val="28"/>
        </w:rPr>
        <w:t xml:space="preserve"> автомобиля. Ваши действия?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уменьшите подачу топлива, рулевым колесом стабилизируете движение;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притормозите и повернёте рулевое колесо в сторону заноса;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слегка увеличите подачу топлива, корректирую направление движения рулевым колесом;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4) значительно увеличите подачу топлива, не меняя положение рулевого колеса.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31. Устранение заноса задней оси </w:t>
      </w:r>
      <w:proofErr w:type="gramStart"/>
      <w:r w:rsidRPr="0047650E">
        <w:rPr>
          <w:rFonts w:ascii="Times New Roman" w:hAnsi="Times New Roman" w:cs="Times New Roman"/>
          <w:b/>
          <w:sz w:val="28"/>
          <w:szCs w:val="28"/>
        </w:rPr>
        <w:t>путём</w:t>
      </w:r>
      <w:r w:rsidR="004E48CE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b/>
          <w:sz w:val="28"/>
          <w:szCs w:val="28"/>
        </w:rPr>
        <w:t>увеличение</w:t>
      </w:r>
      <w:proofErr w:type="gramEnd"/>
      <w:r w:rsidRPr="0047650E">
        <w:rPr>
          <w:rFonts w:ascii="Times New Roman" w:hAnsi="Times New Roman" w:cs="Times New Roman"/>
          <w:b/>
          <w:sz w:val="28"/>
          <w:szCs w:val="28"/>
        </w:rPr>
        <w:t xml:space="preserve"> скорости возможно: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только на </w:t>
      </w:r>
      <w:proofErr w:type="spellStart"/>
      <w:r w:rsidRPr="0047650E">
        <w:rPr>
          <w:rFonts w:ascii="Times New Roman" w:hAnsi="Times New Roman" w:cs="Times New Roman"/>
          <w:sz w:val="28"/>
          <w:szCs w:val="28"/>
        </w:rPr>
        <w:t>переднеприводном</w:t>
      </w:r>
      <w:proofErr w:type="spellEnd"/>
      <w:r w:rsidRPr="0047650E">
        <w:rPr>
          <w:rFonts w:ascii="Times New Roman" w:hAnsi="Times New Roman" w:cs="Times New Roman"/>
          <w:sz w:val="28"/>
          <w:szCs w:val="28"/>
        </w:rPr>
        <w:t xml:space="preserve"> автомобиле;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только на </w:t>
      </w:r>
      <w:proofErr w:type="spellStart"/>
      <w:r w:rsidRPr="0047650E">
        <w:rPr>
          <w:rFonts w:ascii="Times New Roman" w:hAnsi="Times New Roman" w:cs="Times New Roman"/>
          <w:sz w:val="28"/>
          <w:szCs w:val="28"/>
        </w:rPr>
        <w:t>заднеприводном</w:t>
      </w:r>
      <w:proofErr w:type="spellEnd"/>
      <w:r w:rsidRPr="0047650E">
        <w:rPr>
          <w:rFonts w:ascii="Times New Roman" w:hAnsi="Times New Roman" w:cs="Times New Roman"/>
          <w:sz w:val="28"/>
          <w:szCs w:val="28"/>
        </w:rPr>
        <w:t xml:space="preserve"> автомобиле;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на любом автомобиле из перечисленных.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32. В месте выезда из лесистого участка, где установлен знак «Боковой ветер», Вам следует: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230" cy="179260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уменьшить скорость и быть готовым к возможному отклонению автомобиля от заданного курса;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 изменяя скорости, сместиться ближе к центру дороги;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не изменяя скорости, сместиться ближе к обочине.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33. Если во время движения по сухой дороге с асфальтобетонным покрытием начал моросить дождь, водителю следует: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уменьшить скорость и быть особенно осторожным;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 изменяя скорости, продолжить движение;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увеличить скорость и попытаться проехать как можно большее расстояние, пока не начался сильный дождь.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34. В случае, когда правые колёса автомобиля наезжают на неукреплённую влажную обочину, рекомендуется: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230" cy="179260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затормозить и полностью остановиться;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затормозить и плавно направить автомобиль на проезжую часть;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не прибегая к торможению, плавно направить автомобиль на проезжую часть.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35. Двигаться по глубокому снегу на грунтовой дороге следует: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230" cy="1828800"/>
            <wp:effectExtent l="0" t="0" r="127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1) и</w:t>
      </w:r>
      <w:r w:rsidRPr="0047650E">
        <w:rPr>
          <w:rFonts w:ascii="Times New Roman" w:hAnsi="Times New Roman" w:cs="Times New Roman"/>
          <w:sz w:val="28"/>
          <w:szCs w:val="28"/>
        </w:rPr>
        <w:t>зменяя скорость движения и передачу в зависимости от состояния дороги;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2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7650E">
        <w:rPr>
          <w:rFonts w:ascii="Times New Roman" w:hAnsi="Times New Roman" w:cs="Times New Roman"/>
          <w:sz w:val="28"/>
          <w:szCs w:val="28"/>
        </w:rPr>
        <w:t xml:space="preserve"> на заранее выбранной пониженной передаче без резких поворотов и остановок;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3)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bCs/>
          <w:sz w:val="28"/>
          <w:szCs w:val="28"/>
        </w:rPr>
        <w:t>н</w:t>
      </w:r>
      <w:r w:rsidRPr="0047650E">
        <w:rPr>
          <w:rFonts w:ascii="Times New Roman" w:hAnsi="Times New Roman" w:cs="Times New Roman"/>
          <w:sz w:val="28"/>
          <w:szCs w:val="28"/>
        </w:rPr>
        <w:t>а заранее выбранной повышенной передаче без резких поворотов и остановок.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C5369" w:rsidRPr="0047650E" w:rsidSect="001C536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lastRenderedPageBreak/>
        <w:t>36. В каком из перечисленных случаев водителю следует оценивать обстановку сзади?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230" cy="1828800"/>
            <wp:effectExtent l="0" t="0" r="127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="004E48CE" w:rsidRPr="0047650E">
        <w:rPr>
          <w:rFonts w:ascii="Times New Roman" w:hAnsi="Times New Roman" w:cs="Times New Roman"/>
          <w:bCs/>
          <w:sz w:val="28"/>
          <w:szCs w:val="28"/>
        </w:rPr>
        <w:t>т</w:t>
      </w:r>
      <w:r w:rsidRPr="0047650E">
        <w:rPr>
          <w:rFonts w:ascii="Times New Roman" w:hAnsi="Times New Roman" w:cs="Times New Roman"/>
          <w:sz w:val="28"/>
          <w:szCs w:val="28"/>
        </w:rPr>
        <w:t>олько при резком торможении;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2) т</w:t>
      </w:r>
      <w:r w:rsidRPr="0047650E">
        <w:rPr>
          <w:rFonts w:ascii="Times New Roman" w:hAnsi="Times New Roman" w:cs="Times New Roman"/>
          <w:sz w:val="28"/>
          <w:szCs w:val="28"/>
        </w:rPr>
        <w:t>олько при торможении на дороге с мокрым или скользким покрытием;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3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47650E">
        <w:rPr>
          <w:rFonts w:ascii="Times New Roman" w:hAnsi="Times New Roman" w:cs="Times New Roman"/>
          <w:bCs/>
          <w:sz w:val="28"/>
          <w:szCs w:val="28"/>
        </w:rPr>
        <w:t>п</w:t>
      </w:r>
      <w:r w:rsidRPr="0047650E">
        <w:rPr>
          <w:rFonts w:ascii="Times New Roman" w:hAnsi="Times New Roman" w:cs="Times New Roman"/>
          <w:sz w:val="28"/>
          <w:szCs w:val="28"/>
        </w:rPr>
        <w:t>ри любом торможении.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37. Что подразумевается под остановочным путем?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расстояние, пройденное транспортным средством с момента обнаружения водителем опасности до полной остановки;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расстояние, пройденное транспортным средством с момента начала срабатывания тормозного привода до полной остановки.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расстояние, соответствующее тормозному пути, определенному технической характеристикой данного транспортного средства.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38. Каковы типичные признаки наступившего утомления водителя?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сонливость, вялость, притупление внимания;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возбужденность, раздражительность;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головокружение, резь в глазах, повышенная потливость.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39. В каком случае легковой автомобиль более устойчив против опрокидывания на повороте?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без груза и пассажиров;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с пассажирами, но без груза;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3. Без пассажиров, но с грузом на верхнем багажнике.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40. При приближении к вершине подъема в темное время суток водителю рекомендуется переключить дальний свет фар на ближний: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только при появлении встречного транспортного средства.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всегда при приближении к вершине подъема.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41. В каком из перечисленных случаев длина пути обгона будет больше?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при скорости движения обгоняемого транспортного средства 40 км/ч и обгоняющего 60 км/ч;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 xml:space="preserve">2) при скорости движения обгоняемого транспортного средства 70 км/ч и обгоняющего 90 км/ч;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3). </w:t>
      </w:r>
      <w:r w:rsidR="004E48CE" w:rsidRPr="0047650E">
        <w:rPr>
          <w:rFonts w:ascii="Times New Roman" w:hAnsi="Times New Roman" w:cs="Times New Roman"/>
          <w:sz w:val="28"/>
          <w:szCs w:val="28"/>
        </w:rPr>
        <w:t>д</w:t>
      </w:r>
      <w:r w:rsidRPr="0047650E">
        <w:rPr>
          <w:rFonts w:ascii="Times New Roman" w:hAnsi="Times New Roman" w:cs="Times New Roman"/>
          <w:sz w:val="28"/>
          <w:szCs w:val="28"/>
        </w:rPr>
        <w:t>лина пути обгона в обоих случаях будет одинакова.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42. Какие преимущества дает Вам использование зимних шин в холодное время года?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исключает возможность возникновения заноса;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появляется возможность в любых погодных условиях двигаться с максимально допустимой скоростью; 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уменьшает возможность проскальзывания и пробуксовки колес на скользком покрытии.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43. Какие действия водителя приведут к уменьшению центробежной силы, возникающей на повороте?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увеличение скорости движения;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уменьшения скорости движения;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уменьшение радиуса прохождения поворота.</w:t>
      </w:r>
    </w:p>
    <w:p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C5369" w:rsidRPr="0047650E" w:rsidSect="009C47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0B" w:rsidRDefault="00EB1F0B" w:rsidP="00200428">
      <w:pPr>
        <w:spacing w:after="0" w:line="240" w:lineRule="auto"/>
      </w:pPr>
      <w:r>
        <w:separator/>
      </w:r>
    </w:p>
  </w:endnote>
  <w:endnote w:type="continuationSeparator" w:id="0">
    <w:p w:rsidR="00EB1F0B" w:rsidRDefault="00EB1F0B" w:rsidP="00200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25959"/>
      <w:docPartObj>
        <w:docPartGallery w:val="Page Numbers (Bottom of Page)"/>
        <w:docPartUnique/>
      </w:docPartObj>
    </w:sdtPr>
    <w:sdtEndPr/>
    <w:sdtContent>
      <w:p w:rsidR="001E7591" w:rsidRDefault="001E7591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438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E7591" w:rsidRDefault="001E75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0B" w:rsidRDefault="00EB1F0B" w:rsidP="00200428">
      <w:pPr>
        <w:spacing w:after="0" w:line="240" w:lineRule="auto"/>
      </w:pPr>
      <w:r>
        <w:separator/>
      </w:r>
    </w:p>
  </w:footnote>
  <w:footnote w:type="continuationSeparator" w:id="0">
    <w:p w:rsidR="00EB1F0B" w:rsidRDefault="00EB1F0B" w:rsidP="00200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06453"/>
    <w:multiLevelType w:val="hybridMultilevel"/>
    <w:tmpl w:val="139C97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C574F"/>
    <w:multiLevelType w:val="hybridMultilevel"/>
    <w:tmpl w:val="46DC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21146"/>
    <w:multiLevelType w:val="multilevel"/>
    <w:tmpl w:val="B054F528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A8E52A8"/>
    <w:multiLevelType w:val="hybridMultilevel"/>
    <w:tmpl w:val="EF1815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E4A7E"/>
    <w:multiLevelType w:val="multilevel"/>
    <w:tmpl w:val="F3DA8C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AD5E2D"/>
    <w:multiLevelType w:val="multilevel"/>
    <w:tmpl w:val="59B85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E04B8"/>
    <w:multiLevelType w:val="hybridMultilevel"/>
    <w:tmpl w:val="B768AD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922728"/>
    <w:multiLevelType w:val="hybridMultilevel"/>
    <w:tmpl w:val="EB2A6BA4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6C6775D7"/>
    <w:multiLevelType w:val="hybridMultilevel"/>
    <w:tmpl w:val="46DC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604DEE"/>
    <w:multiLevelType w:val="hybridMultilevel"/>
    <w:tmpl w:val="B9B28D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604DE"/>
    <w:multiLevelType w:val="multilevel"/>
    <w:tmpl w:val="C096AD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A7"/>
    <w:rsid w:val="00004433"/>
    <w:rsid w:val="00010BD2"/>
    <w:rsid w:val="000310CA"/>
    <w:rsid w:val="00032ACB"/>
    <w:rsid w:val="00033367"/>
    <w:rsid w:val="00054BCE"/>
    <w:rsid w:val="000653A7"/>
    <w:rsid w:val="00080817"/>
    <w:rsid w:val="000A74A1"/>
    <w:rsid w:val="000B195D"/>
    <w:rsid w:val="00110933"/>
    <w:rsid w:val="00112E10"/>
    <w:rsid w:val="00124214"/>
    <w:rsid w:val="00137C7F"/>
    <w:rsid w:val="0017756D"/>
    <w:rsid w:val="00183094"/>
    <w:rsid w:val="001B2755"/>
    <w:rsid w:val="001C5369"/>
    <w:rsid w:val="001D134D"/>
    <w:rsid w:val="001D5BBF"/>
    <w:rsid w:val="001E51A9"/>
    <w:rsid w:val="001E7591"/>
    <w:rsid w:val="00200428"/>
    <w:rsid w:val="0021264D"/>
    <w:rsid w:val="00255773"/>
    <w:rsid w:val="002933A7"/>
    <w:rsid w:val="00296E1D"/>
    <w:rsid w:val="002A1BB0"/>
    <w:rsid w:val="002C2CD3"/>
    <w:rsid w:val="002C2FE4"/>
    <w:rsid w:val="002C6539"/>
    <w:rsid w:val="002D1E43"/>
    <w:rsid w:val="002F57D8"/>
    <w:rsid w:val="00304D0A"/>
    <w:rsid w:val="00353166"/>
    <w:rsid w:val="00380862"/>
    <w:rsid w:val="00387E6A"/>
    <w:rsid w:val="003927D8"/>
    <w:rsid w:val="00395303"/>
    <w:rsid w:val="003B2CBD"/>
    <w:rsid w:val="003B3C40"/>
    <w:rsid w:val="003B49A6"/>
    <w:rsid w:val="00406A1D"/>
    <w:rsid w:val="0040707D"/>
    <w:rsid w:val="004710C8"/>
    <w:rsid w:val="004730A5"/>
    <w:rsid w:val="0047534D"/>
    <w:rsid w:val="0047650E"/>
    <w:rsid w:val="004A6D75"/>
    <w:rsid w:val="004B6379"/>
    <w:rsid w:val="004D05F3"/>
    <w:rsid w:val="004D6E66"/>
    <w:rsid w:val="004E48CE"/>
    <w:rsid w:val="00562472"/>
    <w:rsid w:val="00576287"/>
    <w:rsid w:val="00591925"/>
    <w:rsid w:val="00597950"/>
    <w:rsid w:val="005A3C17"/>
    <w:rsid w:val="005D3310"/>
    <w:rsid w:val="00605AF4"/>
    <w:rsid w:val="00606143"/>
    <w:rsid w:val="006344DB"/>
    <w:rsid w:val="006419BF"/>
    <w:rsid w:val="006467B3"/>
    <w:rsid w:val="006B11B9"/>
    <w:rsid w:val="006B570B"/>
    <w:rsid w:val="006B7568"/>
    <w:rsid w:val="006B7C58"/>
    <w:rsid w:val="007C4D43"/>
    <w:rsid w:val="007E2BBE"/>
    <w:rsid w:val="007E6846"/>
    <w:rsid w:val="00800BB1"/>
    <w:rsid w:val="00813838"/>
    <w:rsid w:val="008153D0"/>
    <w:rsid w:val="0084388C"/>
    <w:rsid w:val="008441EE"/>
    <w:rsid w:val="008543FF"/>
    <w:rsid w:val="00870A1A"/>
    <w:rsid w:val="00871433"/>
    <w:rsid w:val="0087316C"/>
    <w:rsid w:val="00897604"/>
    <w:rsid w:val="008B1151"/>
    <w:rsid w:val="008B63CE"/>
    <w:rsid w:val="008D60F6"/>
    <w:rsid w:val="00910BCE"/>
    <w:rsid w:val="00934B51"/>
    <w:rsid w:val="00967A47"/>
    <w:rsid w:val="00986C39"/>
    <w:rsid w:val="0099007A"/>
    <w:rsid w:val="009C0D61"/>
    <w:rsid w:val="009C4746"/>
    <w:rsid w:val="00A17844"/>
    <w:rsid w:val="00A22470"/>
    <w:rsid w:val="00A324DF"/>
    <w:rsid w:val="00A34D20"/>
    <w:rsid w:val="00A5682F"/>
    <w:rsid w:val="00A93031"/>
    <w:rsid w:val="00A9620D"/>
    <w:rsid w:val="00AF349A"/>
    <w:rsid w:val="00B1506F"/>
    <w:rsid w:val="00B4105B"/>
    <w:rsid w:val="00B72900"/>
    <w:rsid w:val="00B8057B"/>
    <w:rsid w:val="00B82EC0"/>
    <w:rsid w:val="00B970EA"/>
    <w:rsid w:val="00C34CD6"/>
    <w:rsid w:val="00C35D39"/>
    <w:rsid w:val="00C3698C"/>
    <w:rsid w:val="00C374EB"/>
    <w:rsid w:val="00C500D0"/>
    <w:rsid w:val="00C87699"/>
    <w:rsid w:val="00C90808"/>
    <w:rsid w:val="00CA0A69"/>
    <w:rsid w:val="00CC6E6A"/>
    <w:rsid w:val="00CE3E84"/>
    <w:rsid w:val="00D137F0"/>
    <w:rsid w:val="00D402F8"/>
    <w:rsid w:val="00D54987"/>
    <w:rsid w:val="00D6354F"/>
    <w:rsid w:val="00DA0FA7"/>
    <w:rsid w:val="00DC13CB"/>
    <w:rsid w:val="00DD5E17"/>
    <w:rsid w:val="00DE7A3A"/>
    <w:rsid w:val="00DF56F7"/>
    <w:rsid w:val="00E15EE0"/>
    <w:rsid w:val="00E3331C"/>
    <w:rsid w:val="00E437FA"/>
    <w:rsid w:val="00E5256C"/>
    <w:rsid w:val="00E562E3"/>
    <w:rsid w:val="00E806A4"/>
    <w:rsid w:val="00E86888"/>
    <w:rsid w:val="00E93732"/>
    <w:rsid w:val="00EB1F0B"/>
    <w:rsid w:val="00EF4F97"/>
    <w:rsid w:val="00F00BFE"/>
    <w:rsid w:val="00F446E1"/>
    <w:rsid w:val="00F54ADD"/>
    <w:rsid w:val="00F67B9B"/>
    <w:rsid w:val="00F74AE9"/>
    <w:rsid w:val="00FB0CE0"/>
    <w:rsid w:val="00FB47C5"/>
    <w:rsid w:val="00FD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3EA2"/>
  <w15:docId w15:val="{2D0654E8-3AD8-40E2-A111-947AE0C9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3D0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815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153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8153D0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8153D0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8153D0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8153D0"/>
    <w:pPr>
      <w:keepNext/>
      <w:spacing w:after="0" w:line="240" w:lineRule="auto"/>
      <w:ind w:firstLine="3161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153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53D0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53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153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153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8153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A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B756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E5256C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E5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62E3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11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2E10"/>
  </w:style>
  <w:style w:type="paragraph" w:customStyle="1" w:styleId="a9">
    <w:name w:val="Прижатый влево"/>
    <w:basedOn w:val="a"/>
    <w:next w:val="a"/>
    <w:uiPriority w:val="99"/>
    <w:rsid w:val="001C53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C5369"/>
    <w:pPr>
      <w:tabs>
        <w:tab w:val="center" w:pos="4677"/>
        <w:tab w:val="right" w:pos="9355"/>
      </w:tabs>
      <w:spacing w:after="0" w:line="240" w:lineRule="auto"/>
      <w:ind w:right="1418"/>
      <w:jc w:val="both"/>
    </w:pPr>
  </w:style>
  <w:style w:type="character" w:customStyle="1" w:styleId="ab">
    <w:name w:val="Нижний колонтитул Знак"/>
    <w:basedOn w:val="a0"/>
    <w:link w:val="aa"/>
    <w:uiPriority w:val="99"/>
    <w:rsid w:val="001C5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9243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487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8364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659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5368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830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765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788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8261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47CD8-B7F8-418B-B9B0-B22C6B98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6835</Words>
  <Characters>38960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Dambar</cp:lastModifiedBy>
  <cp:revision>3</cp:revision>
  <cp:lastPrinted>2019-09-18T12:23:00Z</cp:lastPrinted>
  <dcterms:created xsi:type="dcterms:W3CDTF">2020-01-09T13:48:00Z</dcterms:created>
  <dcterms:modified xsi:type="dcterms:W3CDTF">2020-01-09T13:48:00Z</dcterms:modified>
</cp:coreProperties>
</file>